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84F1" w14:textId="794A21A4" w:rsidR="000D1944" w:rsidRDefault="000D1944" w:rsidP="000D1944">
      <w:pPr>
        <w:pStyle w:val="Rubrik4"/>
        <w:jc w:val="right"/>
        <w:rPr>
          <w:sz w:val="24"/>
        </w:rPr>
      </w:pPr>
      <w:r w:rsidRPr="000D1944">
        <w:rPr>
          <w:sz w:val="24"/>
        </w:rPr>
        <w:t>Datum: 20</w:t>
      </w:r>
      <w:r w:rsidR="00FF630E">
        <w:rPr>
          <w:sz w:val="24"/>
        </w:rPr>
        <w:t>2</w:t>
      </w:r>
      <w:r w:rsidR="00A07830">
        <w:rPr>
          <w:sz w:val="24"/>
        </w:rPr>
        <w:t>1</w:t>
      </w:r>
      <w:r w:rsidRPr="000D1944">
        <w:rPr>
          <w:sz w:val="24"/>
        </w:rPr>
        <w:t>-</w:t>
      </w:r>
      <w:r w:rsidR="00FF630E">
        <w:rPr>
          <w:sz w:val="24"/>
        </w:rPr>
        <w:t>0</w:t>
      </w:r>
      <w:r w:rsidR="00A07830">
        <w:rPr>
          <w:sz w:val="24"/>
        </w:rPr>
        <w:t>2</w:t>
      </w:r>
      <w:r w:rsidRPr="000D1944">
        <w:rPr>
          <w:sz w:val="24"/>
        </w:rPr>
        <w:t>-</w:t>
      </w:r>
      <w:r w:rsidR="0099109E">
        <w:rPr>
          <w:sz w:val="24"/>
        </w:rPr>
        <w:t>02</w:t>
      </w:r>
    </w:p>
    <w:p w14:paraId="48BC1E4E" w14:textId="77777777" w:rsidR="000D1944" w:rsidRDefault="000D1944" w:rsidP="000D1944"/>
    <w:p w14:paraId="2A028F6A" w14:textId="77777777" w:rsidR="00C55315" w:rsidRDefault="00C55315" w:rsidP="00DD079B">
      <w:pPr>
        <w:pStyle w:val="Rubrik1"/>
        <w:ind w:left="567" w:right="850"/>
        <w:rPr>
          <w:color w:val="0090D4"/>
          <w:sz w:val="56"/>
          <w:szCs w:val="56"/>
        </w:rPr>
      </w:pPr>
    </w:p>
    <w:p w14:paraId="2E60F757" w14:textId="3AF02685" w:rsidR="00DD079B" w:rsidRPr="005D31C2" w:rsidRDefault="00DD079B" w:rsidP="00DD079B">
      <w:pPr>
        <w:pStyle w:val="Rubrik1"/>
        <w:ind w:left="567" w:right="850"/>
        <w:rPr>
          <w:color w:val="0090D4"/>
          <w:sz w:val="56"/>
          <w:szCs w:val="56"/>
        </w:rPr>
      </w:pPr>
      <w:r w:rsidRPr="005D31C2">
        <w:rPr>
          <w:color w:val="0090D4"/>
          <w:sz w:val="56"/>
          <w:szCs w:val="56"/>
        </w:rPr>
        <w:t>Självreflektionsinstrument/</w:t>
      </w:r>
      <w:r w:rsidRPr="005D31C2">
        <w:rPr>
          <w:color w:val="0090D4"/>
          <w:sz w:val="56"/>
          <w:szCs w:val="56"/>
        </w:rPr>
        <w:br/>
        <w:t xml:space="preserve">förbättringsområden </w:t>
      </w:r>
    </w:p>
    <w:p w14:paraId="58FD86C4" w14:textId="77777777" w:rsidR="00DD079B" w:rsidRDefault="00DD079B" w:rsidP="00DD079B">
      <w:pPr>
        <w:pStyle w:val="Default"/>
        <w:ind w:left="567" w:right="850"/>
        <w:rPr>
          <w:sz w:val="23"/>
          <w:szCs w:val="23"/>
        </w:rPr>
      </w:pPr>
    </w:p>
    <w:p w14:paraId="1127F5F5" w14:textId="3CBA4EFB" w:rsidR="00DD079B" w:rsidRDefault="00DD079B" w:rsidP="00DD079B">
      <w:pPr>
        <w:pStyle w:val="Default"/>
        <w:ind w:left="567" w:right="1275"/>
        <w:rPr>
          <w:rFonts w:ascii="Arial" w:hAnsi="Arial" w:cs="Arial"/>
        </w:rPr>
      </w:pPr>
      <w:r w:rsidRPr="003A4EF6">
        <w:rPr>
          <w:rFonts w:ascii="Arial" w:hAnsi="Arial" w:cs="Arial"/>
        </w:rPr>
        <w:t>Självskattningsinstrumentet är avsett att användas för att utvärdera personalens uppfattning om verksamhetsmåluppfyllelse samt initiera förbättringsarbete. Personalen använder sig av indikatorerna nedan en gång per år i början av terminen, förslagsvis januari. De tar ställning på en skala från 1–5</w:t>
      </w:r>
      <w:r w:rsidR="00F6234C">
        <w:rPr>
          <w:rFonts w:ascii="Arial" w:hAnsi="Arial" w:cs="Arial"/>
        </w:rPr>
        <w:t xml:space="preserve"> (där 1 är ”fungerar bra” och 5 är ”behöver utvecklas”)</w:t>
      </w:r>
      <w:r w:rsidRPr="003A4EF6">
        <w:rPr>
          <w:rFonts w:ascii="Arial" w:hAnsi="Arial" w:cs="Arial"/>
        </w:rPr>
        <w:t xml:space="preserve"> till var de anser att de som grupp befinner sig i utvecklingen av verksamheten. Alla yrkeskategorier deltar </w:t>
      </w:r>
      <w:r>
        <w:rPr>
          <w:rFonts w:ascii="Arial" w:hAnsi="Arial" w:cs="Arial"/>
        </w:rPr>
        <w:t xml:space="preserve">och </w:t>
      </w:r>
      <w:r w:rsidRPr="003A4EF6">
        <w:rPr>
          <w:rFonts w:ascii="Arial" w:hAnsi="Arial" w:cs="Arial"/>
        </w:rPr>
        <w:t xml:space="preserve">helst alla medarbetare. </w:t>
      </w:r>
    </w:p>
    <w:p w14:paraId="451368EF" w14:textId="77777777" w:rsidR="00DD079B" w:rsidRDefault="00DD079B" w:rsidP="00DD079B">
      <w:pPr>
        <w:pStyle w:val="Default"/>
        <w:ind w:left="567" w:right="1275"/>
        <w:rPr>
          <w:rFonts w:ascii="Arial" w:hAnsi="Arial" w:cs="Arial"/>
        </w:rPr>
      </w:pPr>
    </w:p>
    <w:p w14:paraId="14AD63C1" w14:textId="77777777" w:rsidR="00DD079B" w:rsidRDefault="00DD079B" w:rsidP="00DD079B">
      <w:pPr>
        <w:pStyle w:val="Default"/>
        <w:ind w:left="567" w:right="1275"/>
        <w:rPr>
          <w:rFonts w:ascii="Arial" w:hAnsi="Arial" w:cs="Arial"/>
        </w:rPr>
      </w:pPr>
      <w:r w:rsidRPr="003A4EF6">
        <w:rPr>
          <w:rFonts w:ascii="Arial" w:hAnsi="Arial" w:cs="Arial"/>
        </w:rPr>
        <w:t xml:space="preserve">Syfte är dels att instrumentet ska bidra till personalgruppens reflektioner om hur kvaliteten i verksamheten ska förbättras, dels att mäta förändringar över tid som en del i uppföljningen av verksamheten. Resultatet används som underlag för att välja ut förbättringsområden inför </w:t>
      </w:r>
      <w:r>
        <w:rPr>
          <w:rFonts w:ascii="Arial" w:hAnsi="Arial" w:cs="Arial"/>
        </w:rPr>
        <w:t>kommande verksamhetsår</w:t>
      </w:r>
      <w:r w:rsidRPr="003A4EF6">
        <w:rPr>
          <w:rFonts w:ascii="Arial" w:hAnsi="Arial" w:cs="Arial"/>
        </w:rPr>
        <w:t>. Förbättringsområdet skall beskrivas i verksamhetsplan.</w:t>
      </w:r>
    </w:p>
    <w:p w14:paraId="5AD8AF2A" w14:textId="77777777" w:rsidR="00DD079B" w:rsidRDefault="00DD079B" w:rsidP="00DD079B">
      <w:pPr>
        <w:pStyle w:val="Default"/>
        <w:ind w:left="567" w:right="1275"/>
        <w:rPr>
          <w:rFonts w:ascii="Arial" w:hAnsi="Arial" w:cs="Arial"/>
        </w:rPr>
      </w:pPr>
    </w:p>
    <w:p w14:paraId="45C4C61C" w14:textId="62A6DC18" w:rsidR="00DD079B" w:rsidRDefault="00DD079B" w:rsidP="00DD079B">
      <w:pPr>
        <w:pStyle w:val="Default"/>
        <w:ind w:left="567" w:right="1275"/>
        <w:rPr>
          <w:rFonts w:ascii="Arial" w:hAnsi="Arial" w:cs="Arial"/>
        </w:rPr>
      </w:pPr>
    </w:p>
    <w:p w14:paraId="36567A48" w14:textId="2E9DF5C6" w:rsidR="00DD079B" w:rsidRDefault="00DD079B" w:rsidP="00DD079B">
      <w:pPr>
        <w:pStyle w:val="Default"/>
        <w:ind w:left="567" w:right="1275"/>
        <w:rPr>
          <w:rFonts w:ascii="Arial" w:hAnsi="Arial" w:cs="Arial"/>
        </w:rPr>
      </w:pPr>
    </w:p>
    <w:p w14:paraId="7CEA69B1" w14:textId="47E5B76B" w:rsidR="00DD079B" w:rsidRDefault="00DD079B" w:rsidP="00DD079B">
      <w:pPr>
        <w:pStyle w:val="Default"/>
        <w:ind w:left="567" w:right="1275"/>
        <w:rPr>
          <w:rFonts w:ascii="Arial" w:hAnsi="Arial" w:cs="Arial"/>
        </w:rPr>
      </w:pPr>
    </w:p>
    <w:p w14:paraId="52BA511F" w14:textId="50C6F684" w:rsidR="00DD079B" w:rsidRDefault="00DD079B" w:rsidP="00DD079B">
      <w:pPr>
        <w:pStyle w:val="Default"/>
        <w:ind w:left="567" w:right="1275"/>
        <w:rPr>
          <w:rFonts w:ascii="Arial" w:hAnsi="Arial" w:cs="Arial"/>
        </w:rPr>
      </w:pPr>
    </w:p>
    <w:p w14:paraId="7BEC0123" w14:textId="27F49E18" w:rsidR="00DD079B" w:rsidRDefault="00DD079B" w:rsidP="00DD079B">
      <w:pPr>
        <w:pStyle w:val="Default"/>
        <w:ind w:left="567" w:right="1275"/>
        <w:rPr>
          <w:rFonts w:ascii="Arial" w:hAnsi="Arial" w:cs="Arial"/>
        </w:rPr>
      </w:pPr>
    </w:p>
    <w:p w14:paraId="1E19F539" w14:textId="64E14BFE" w:rsidR="00DD079B" w:rsidRDefault="00DD079B" w:rsidP="00F6234C">
      <w:pPr>
        <w:pStyle w:val="Default"/>
        <w:ind w:right="1275"/>
        <w:rPr>
          <w:rFonts w:ascii="Arial" w:hAnsi="Arial" w:cs="Arial"/>
        </w:rPr>
      </w:pPr>
    </w:p>
    <w:p w14:paraId="322D49A2" w14:textId="77777777" w:rsidR="00DD079B" w:rsidRDefault="00DD079B" w:rsidP="00DD079B">
      <w:pPr>
        <w:pStyle w:val="Default"/>
        <w:ind w:left="567" w:right="1275"/>
        <w:rPr>
          <w:rFonts w:ascii="Arial" w:hAnsi="Arial" w:cs="Arial"/>
        </w:rPr>
      </w:pPr>
    </w:p>
    <w:p w14:paraId="28F0F092" w14:textId="77777777" w:rsidR="00DD079B" w:rsidRDefault="00DD079B" w:rsidP="00DD079B">
      <w:pPr>
        <w:pStyle w:val="Default"/>
        <w:ind w:left="567" w:right="1275"/>
        <w:rPr>
          <w:rFonts w:ascii="Arial" w:hAnsi="Arial" w:cs="Arial"/>
        </w:rPr>
      </w:pPr>
    </w:p>
    <w:p w14:paraId="3E49E70F" w14:textId="77777777" w:rsidR="00DD079B" w:rsidRDefault="00DD079B" w:rsidP="00DD079B">
      <w:pPr>
        <w:pStyle w:val="Default"/>
        <w:ind w:left="567" w:right="1275"/>
        <w:rPr>
          <w:rFonts w:ascii="Arial" w:hAnsi="Arial" w:cs="Arial"/>
        </w:rPr>
      </w:pPr>
    </w:p>
    <w:p w14:paraId="3431F202" w14:textId="2C727603" w:rsidR="00DD079B" w:rsidRDefault="00DD079B" w:rsidP="00DD079B">
      <w:pPr>
        <w:pStyle w:val="Default"/>
        <w:ind w:left="567" w:right="1275"/>
        <w:rPr>
          <w:rFonts w:ascii="Arial" w:hAnsi="Arial" w:cs="Arial"/>
        </w:rPr>
      </w:pPr>
      <w:r>
        <w:rPr>
          <w:rFonts w:ascii="Arial" w:hAnsi="Arial" w:cs="Arial"/>
        </w:rPr>
        <w:t>Har du frågor om självreflektionsinstrumentet är du välkommen att höra av dig till:</w:t>
      </w:r>
    </w:p>
    <w:p w14:paraId="3E262AEE" w14:textId="77777777" w:rsidR="00DD079B" w:rsidRDefault="00DD079B" w:rsidP="00DD079B">
      <w:pPr>
        <w:pStyle w:val="Default"/>
        <w:ind w:left="567" w:right="1275"/>
        <w:rPr>
          <w:rFonts w:ascii="Arial" w:hAnsi="Arial" w:cs="Arial"/>
        </w:rPr>
      </w:pPr>
    </w:p>
    <w:p w14:paraId="210D577B" w14:textId="0F61EF77" w:rsidR="00DD079B" w:rsidRDefault="00DD079B" w:rsidP="00DD079B">
      <w:pPr>
        <w:pStyle w:val="Default"/>
        <w:ind w:left="567" w:right="1275"/>
        <w:rPr>
          <w:rFonts w:ascii="Arial" w:hAnsi="Arial" w:cs="Arial"/>
        </w:rPr>
      </w:pPr>
      <w:r>
        <w:rPr>
          <w:rFonts w:ascii="Arial" w:hAnsi="Arial" w:cs="Arial"/>
        </w:rPr>
        <w:t>Anna-Maria Troedsson</w:t>
      </w:r>
    </w:p>
    <w:p w14:paraId="3B2C5E1B" w14:textId="1946F63F" w:rsidR="00DD079B" w:rsidRDefault="006C2B38" w:rsidP="00DD079B">
      <w:pPr>
        <w:pStyle w:val="Default"/>
        <w:ind w:left="567" w:right="1275"/>
        <w:rPr>
          <w:rFonts w:ascii="Arial" w:hAnsi="Arial" w:cs="Arial"/>
        </w:rPr>
      </w:pPr>
      <w:hyperlink r:id="rId7" w:history="1">
        <w:r w:rsidRPr="00A46AA3">
          <w:rPr>
            <w:rStyle w:val="Hyperlnk"/>
            <w:rFonts w:ascii="Arial" w:hAnsi="Arial" w:cs="Arial"/>
          </w:rPr>
          <w:t>anna-maria.troedsson@skaneskommuner.se</w:t>
        </w:r>
      </w:hyperlink>
      <w:r w:rsidR="00DD079B">
        <w:rPr>
          <w:rFonts w:ascii="Arial" w:hAnsi="Arial" w:cs="Arial"/>
        </w:rPr>
        <w:t xml:space="preserve"> </w:t>
      </w:r>
    </w:p>
    <w:p w14:paraId="20514E58" w14:textId="6B42D274" w:rsidR="00DD079B" w:rsidRDefault="00C55315" w:rsidP="00DD079B">
      <w:pPr>
        <w:pStyle w:val="Default"/>
        <w:ind w:left="567" w:right="1275"/>
        <w:rPr>
          <w:rFonts w:ascii="Arial" w:hAnsi="Arial" w:cs="Arial"/>
        </w:rPr>
      </w:pPr>
      <w:r>
        <w:rPr>
          <w:rFonts w:ascii="Arial" w:hAnsi="Arial" w:cs="Arial"/>
        </w:rPr>
        <w:t>072–8854758</w:t>
      </w:r>
    </w:p>
    <w:p w14:paraId="485D9FA7" w14:textId="6CD9B8D9" w:rsidR="00DD079B" w:rsidRPr="0099109E" w:rsidRDefault="0099109E" w:rsidP="00DD079B">
      <w:pPr>
        <w:pStyle w:val="Default"/>
        <w:ind w:right="1275" w:firstLine="567"/>
        <w:rPr>
          <w:rFonts w:ascii="Arial" w:hAnsi="Arial" w:cs="Arial"/>
          <w:bCs/>
        </w:rPr>
      </w:pPr>
      <w:r w:rsidRPr="0099109E">
        <w:rPr>
          <w:rFonts w:ascii="Arial" w:hAnsi="Arial" w:cs="Arial"/>
          <w:bCs/>
        </w:rPr>
        <w:t>Skånes Kommuner</w:t>
      </w:r>
    </w:p>
    <w:p w14:paraId="0B5A38F7" w14:textId="6630E5EE" w:rsidR="00DD079B" w:rsidRPr="00C55315" w:rsidRDefault="00DD079B" w:rsidP="00C55315">
      <w:pPr>
        <w:pStyle w:val="Default"/>
        <w:ind w:left="567" w:right="1275"/>
        <w:rPr>
          <w:rFonts w:ascii="Arial" w:hAnsi="Arial" w:cs="Arial"/>
        </w:rPr>
      </w:pPr>
      <w:r>
        <w:rPr>
          <w:rFonts w:ascii="Arial" w:hAnsi="Arial" w:cs="Arial"/>
        </w:rPr>
        <w:t>Hälsa</w:t>
      </w:r>
      <w:r w:rsidR="009910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social välfärd</w:t>
      </w:r>
      <w:r w:rsidR="0099109E">
        <w:rPr>
          <w:rFonts w:ascii="Arial" w:hAnsi="Arial" w:cs="Arial"/>
        </w:rPr>
        <w:t xml:space="preserve"> och omsorg</w:t>
      </w:r>
      <w:r w:rsidRPr="002520C6">
        <w:rPr>
          <w:b/>
          <w:bCs/>
          <w:sz w:val="28"/>
          <w:szCs w:val="28"/>
        </w:rPr>
        <w:tab/>
      </w:r>
    </w:p>
    <w:bookmarkStart w:id="0" w:name="_MON_1472978738"/>
    <w:bookmarkEnd w:id="0"/>
    <w:p w14:paraId="1F4822B1" w14:textId="77777777" w:rsidR="00DD079B" w:rsidRDefault="00DD079B" w:rsidP="00DD079B">
      <w:pPr>
        <w:pStyle w:val="Default"/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object w:dxaOrig="9072" w:dyaOrig="14004" w14:anchorId="0DF94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700pt" o:ole="">
            <v:imagedata r:id="rId8" o:title=""/>
          </v:shape>
          <o:OLEObject Type="Embed" ProgID="Word.Document.12" ShapeID="_x0000_i1025" DrawAspect="Content" ObjectID="_1673775490" r:id="rId9">
            <o:FieldCodes>\s</o:FieldCodes>
          </o:OLEObject>
        </w:object>
      </w:r>
    </w:p>
    <w:p w14:paraId="2D67944D" w14:textId="77777777" w:rsidR="00DD079B" w:rsidRPr="00890FCF" w:rsidRDefault="00DD079B" w:rsidP="00DD079B">
      <w:pPr>
        <w:pStyle w:val="Rubrik1"/>
        <w:ind w:right="850"/>
        <w:jc w:val="center"/>
        <w:rPr>
          <w:color w:val="0090D4"/>
          <w:szCs w:val="56"/>
        </w:rPr>
      </w:pPr>
      <w:r w:rsidRPr="00890FCF">
        <w:rPr>
          <w:color w:val="0090D4"/>
          <w:szCs w:val="56"/>
        </w:rPr>
        <w:lastRenderedPageBreak/>
        <w:t>Skala</w:t>
      </w:r>
    </w:p>
    <w:p w14:paraId="79B12A0E" w14:textId="77777777" w:rsidR="00DD079B" w:rsidRDefault="00DD079B" w:rsidP="00DD079B">
      <w:pPr>
        <w:pStyle w:val="Default"/>
        <w:rPr>
          <w:b/>
          <w:bCs/>
          <w:sz w:val="28"/>
          <w:szCs w:val="28"/>
        </w:rPr>
      </w:pPr>
    </w:p>
    <w:p w14:paraId="1CA7645B" w14:textId="77777777" w:rsidR="00DD079B" w:rsidRDefault="00DD079B" w:rsidP="00DD079B">
      <w:pPr>
        <w:pStyle w:val="Default"/>
        <w:rPr>
          <w:b/>
          <w:bCs/>
          <w:sz w:val="28"/>
          <w:szCs w:val="28"/>
        </w:rPr>
      </w:pPr>
      <w:r w:rsidRPr="008C4609">
        <w:rPr>
          <w:b/>
          <w:bCs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93639C" wp14:editId="39612825">
                <wp:simplePos x="0" y="0"/>
                <wp:positionH relativeFrom="column">
                  <wp:posOffset>522605</wp:posOffset>
                </wp:positionH>
                <wp:positionV relativeFrom="paragraph">
                  <wp:posOffset>28575</wp:posOffset>
                </wp:positionV>
                <wp:extent cx="4364355" cy="1397000"/>
                <wp:effectExtent l="0" t="0" r="0" b="0"/>
                <wp:wrapTight wrapText="bothSides">
                  <wp:wrapPolygon edited="0">
                    <wp:start x="0" y="0"/>
                    <wp:lineTo x="0" y="21207"/>
                    <wp:lineTo x="21496" y="21207"/>
                    <wp:lineTo x="21496" y="0"/>
                    <wp:lineTo x="0" y="0"/>
                  </wp:wrapPolygon>
                </wp:wrapTight>
                <wp:docPr id="6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355" cy="139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30101E0A" w14:textId="77777777" w:rsidR="00FF630E" w:rsidRDefault="00FF630E" w:rsidP="00DD079B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                                                   </w:t>
                            </w:r>
                          </w:p>
                          <w:p w14:paraId="755D2A90" w14:textId="6A5E34B5" w:rsidR="00FF630E" w:rsidRPr="00B16D9F" w:rsidRDefault="00FF630E" w:rsidP="00DD079B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B16D9F"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 xml:space="preserve"> </w:t>
                            </w:r>
                            <w:r w:rsidRPr="00B16D9F"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 xml:space="preserve">= Fungerar bra </w:t>
                            </w:r>
                          </w:p>
                          <w:p w14:paraId="1236DAB7" w14:textId="77777777" w:rsidR="00FF630E" w:rsidRPr="00B16D9F" w:rsidRDefault="00FF630E" w:rsidP="00DD079B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B16D9F"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>2 -</w:t>
                            </w:r>
                          </w:p>
                          <w:p w14:paraId="5D715075" w14:textId="77777777" w:rsidR="00FF630E" w:rsidRPr="00B16D9F" w:rsidRDefault="00FF630E" w:rsidP="00DD079B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B16D9F"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 xml:space="preserve"> </w:t>
                            </w:r>
                            <w:r w:rsidRPr="00B16D9F"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>= Vi jobbar kontinuerligt med fr</w:t>
                            </w:r>
                            <w:r w:rsidRPr="00B16D9F"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>å</w:t>
                            </w:r>
                            <w:r w:rsidRPr="00B16D9F"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>gan</w:t>
                            </w:r>
                          </w:p>
                          <w:p w14:paraId="5F287843" w14:textId="77777777" w:rsidR="00FF630E" w:rsidRPr="00B16D9F" w:rsidRDefault="00FF630E" w:rsidP="00DD079B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B16D9F"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>4 -</w:t>
                            </w:r>
                          </w:p>
                          <w:p w14:paraId="2E9A816D" w14:textId="3B1905C1" w:rsidR="00FF630E" w:rsidRPr="00B16D9F" w:rsidRDefault="00FF630E" w:rsidP="00DD079B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B16D9F"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>5</w:t>
                            </w:r>
                            <w:r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 xml:space="preserve"> </w:t>
                            </w:r>
                            <w:r w:rsidRPr="00B16D9F"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>= Beh</w:t>
                            </w:r>
                            <w:r w:rsidRPr="00B16D9F"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>ö</w:t>
                            </w:r>
                            <w:r w:rsidRPr="00B16D9F">
                              <w:rPr>
                                <w:rFonts w:asciiTheme="majorHAnsi" w:hAnsi="Cambria" w:cs="Andalus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>ver utvecklas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3639C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41.15pt;margin-top:2.25pt;width:343.65pt;height:1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" fillcolor="#d8d8d8 [2732]" stroked="f">
                <v:textbox>
                  <w:txbxContent>
                    <w:p w14:paraId="30101E0A" w14:textId="77777777" w:rsidR="00FF630E" w:rsidRDefault="00FF630E" w:rsidP="00DD079B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="Andalus" w:hAnsi="Andalus" w:cs="Andalu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                                                   </w:t>
                      </w:r>
                    </w:p>
                    <w:p w14:paraId="755D2A90" w14:textId="6A5E34B5" w:rsidR="00FF630E" w:rsidRPr="00B16D9F" w:rsidRDefault="00FF630E" w:rsidP="00DD079B">
                      <w:pPr>
                        <w:pStyle w:val="Normalweb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B16D9F"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  <w:t>1</w:t>
                      </w:r>
                      <w:r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  <w:t xml:space="preserve"> </w:t>
                      </w:r>
                      <w:r w:rsidRPr="00B16D9F"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  <w:t xml:space="preserve">= Fungerar bra </w:t>
                      </w:r>
                    </w:p>
                    <w:p w14:paraId="1236DAB7" w14:textId="77777777" w:rsidR="00FF630E" w:rsidRPr="00B16D9F" w:rsidRDefault="00FF630E" w:rsidP="00DD079B">
                      <w:pPr>
                        <w:pStyle w:val="Normalweb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B16D9F"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  <w:t>2 -</w:t>
                      </w:r>
                    </w:p>
                    <w:p w14:paraId="5D715075" w14:textId="77777777" w:rsidR="00FF630E" w:rsidRPr="00B16D9F" w:rsidRDefault="00FF630E" w:rsidP="00DD079B">
                      <w:pPr>
                        <w:pStyle w:val="Normalweb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B16D9F"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  <w:t>3</w:t>
                      </w:r>
                      <w:r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  <w:t xml:space="preserve"> </w:t>
                      </w:r>
                      <w:r w:rsidRPr="00B16D9F"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  <w:t>= Vi jobbar kontinuerligt med fr</w:t>
                      </w:r>
                      <w:r w:rsidRPr="00B16D9F"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  <w:t>å</w:t>
                      </w:r>
                      <w:r w:rsidRPr="00B16D9F"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  <w:t>gan</w:t>
                      </w:r>
                    </w:p>
                    <w:p w14:paraId="5F287843" w14:textId="77777777" w:rsidR="00FF630E" w:rsidRPr="00B16D9F" w:rsidRDefault="00FF630E" w:rsidP="00DD079B">
                      <w:pPr>
                        <w:pStyle w:val="Normalweb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B16D9F"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  <w:t>4 -</w:t>
                      </w:r>
                    </w:p>
                    <w:p w14:paraId="2E9A816D" w14:textId="3B1905C1" w:rsidR="00FF630E" w:rsidRPr="00B16D9F" w:rsidRDefault="00FF630E" w:rsidP="00DD079B">
                      <w:pPr>
                        <w:pStyle w:val="Normalwebb"/>
                        <w:spacing w:before="0" w:beforeAutospacing="0" w:after="0" w:afterAutospacing="0"/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</w:pPr>
                      <w:r w:rsidRPr="00B16D9F"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  <w:t>5</w:t>
                      </w:r>
                      <w:r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  <w:t xml:space="preserve"> </w:t>
                      </w:r>
                      <w:r w:rsidRPr="00B16D9F"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  <w:t>= Beh</w:t>
                      </w:r>
                      <w:r w:rsidRPr="00B16D9F"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  <w:t>ö</w:t>
                      </w:r>
                      <w:r w:rsidRPr="00B16D9F">
                        <w:rPr>
                          <w:rFonts w:asciiTheme="majorHAnsi" w:hAnsi="Cambria" w:cs="Andalus"/>
                          <w:b/>
                          <w:bCs/>
                          <w:color w:val="000000" w:themeColor="dark1"/>
                          <w:kern w:val="24"/>
                          <w:sz w:val="28"/>
                          <w:szCs w:val="56"/>
                        </w:rPr>
                        <w:t>ver utvecklas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C1C7E8" w14:textId="77777777" w:rsidR="00DD079B" w:rsidRDefault="00DD079B" w:rsidP="00DD079B">
      <w:pPr>
        <w:pStyle w:val="Default"/>
        <w:rPr>
          <w:b/>
          <w:bCs/>
          <w:sz w:val="28"/>
          <w:szCs w:val="28"/>
        </w:rPr>
      </w:pPr>
    </w:p>
    <w:p w14:paraId="111EE8C0" w14:textId="77777777" w:rsidR="00DD079B" w:rsidRDefault="00DD079B" w:rsidP="00DD079B">
      <w:pPr>
        <w:pStyle w:val="Default"/>
        <w:rPr>
          <w:b/>
          <w:bCs/>
          <w:sz w:val="28"/>
          <w:szCs w:val="28"/>
        </w:rPr>
      </w:pPr>
    </w:p>
    <w:p w14:paraId="69D3BC94" w14:textId="77777777" w:rsidR="00DD079B" w:rsidRDefault="00DD079B" w:rsidP="00DD079B">
      <w:pPr>
        <w:pStyle w:val="Default"/>
        <w:rPr>
          <w:b/>
          <w:bCs/>
          <w:sz w:val="28"/>
          <w:szCs w:val="28"/>
        </w:rPr>
      </w:pPr>
    </w:p>
    <w:p w14:paraId="7AF667C2" w14:textId="77777777" w:rsidR="00DD079B" w:rsidRDefault="00DD079B" w:rsidP="00DD079B">
      <w:pPr>
        <w:pStyle w:val="Default"/>
        <w:rPr>
          <w:b/>
          <w:bCs/>
          <w:sz w:val="28"/>
          <w:szCs w:val="28"/>
        </w:rPr>
      </w:pPr>
    </w:p>
    <w:p w14:paraId="59F77031" w14:textId="77777777" w:rsidR="00DD079B" w:rsidRDefault="00DD079B" w:rsidP="00DD079B">
      <w:pPr>
        <w:pStyle w:val="Default"/>
        <w:rPr>
          <w:b/>
          <w:bCs/>
          <w:sz w:val="28"/>
          <w:szCs w:val="28"/>
        </w:rPr>
      </w:pPr>
    </w:p>
    <w:p w14:paraId="0497E53E" w14:textId="77777777" w:rsidR="00DD079B" w:rsidRDefault="00DD079B" w:rsidP="00DD079B">
      <w:pPr>
        <w:pStyle w:val="Default"/>
        <w:rPr>
          <w:b/>
          <w:bCs/>
          <w:sz w:val="28"/>
          <w:szCs w:val="28"/>
        </w:rPr>
      </w:pPr>
    </w:p>
    <w:p w14:paraId="52421C0B" w14:textId="3F1DED75" w:rsidR="00DD079B" w:rsidRDefault="00DD079B" w:rsidP="00DD079B">
      <w:pPr>
        <w:pStyle w:val="Rubrik1"/>
        <w:ind w:right="850"/>
        <w:rPr>
          <w:color w:val="0090D4"/>
          <w:szCs w:val="56"/>
        </w:rPr>
      </w:pPr>
      <w:r w:rsidRPr="00890FCF">
        <w:rPr>
          <w:color w:val="0090D4"/>
          <w:szCs w:val="56"/>
        </w:rPr>
        <w:t xml:space="preserve">Generellt för arbete på familjecentralen </w:t>
      </w:r>
    </w:p>
    <w:p w14:paraId="7A2B78CB" w14:textId="77777777" w:rsidR="00DD079B" w:rsidRPr="00DD079B" w:rsidRDefault="00DD079B" w:rsidP="00DD079B"/>
    <w:p w14:paraId="4D3AA564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Hälsofrämjande arena </w:t>
      </w:r>
    </w:p>
    <w:p w14:paraId="5DE7CD89" w14:textId="2AC5D4FD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Vi ger kunskap och stöd till familjer att göra hälsofrämjande val/förändringar i sina liv. (art 24) </w:t>
      </w:r>
    </w:p>
    <w:p w14:paraId="20C4E34D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791E3365" w14:textId="77777777" w:rsidTr="00FF630E">
        <w:trPr>
          <w:trHeight w:val="145"/>
          <w:jc w:val="center"/>
        </w:trPr>
        <w:tc>
          <w:tcPr>
            <w:tcW w:w="1179" w:type="dxa"/>
          </w:tcPr>
          <w:p w14:paraId="3C50D558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041558AE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41F7B82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576122DC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4483389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332C7341" w14:textId="77777777" w:rsidTr="00FF630E">
        <w:trPr>
          <w:trHeight w:val="110"/>
          <w:jc w:val="center"/>
        </w:trPr>
        <w:tc>
          <w:tcPr>
            <w:tcW w:w="1179" w:type="dxa"/>
          </w:tcPr>
          <w:p w14:paraId="16A69B49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0A00116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55659FE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CC75D89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75C18B3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4B4E517D" w14:textId="77777777" w:rsidR="00DD079B" w:rsidRDefault="00DD079B" w:rsidP="00DD079B">
      <w:pPr>
        <w:pStyle w:val="Default"/>
        <w:rPr>
          <w:sz w:val="20"/>
          <w:szCs w:val="20"/>
        </w:rPr>
      </w:pPr>
    </w:p>
    <w:p w14:paraId="16991030" w14:textId="77777777" w:rsidR="00DD079B" w:rsidRDefault="00DD079B" w:rsidP="00DD079B">
      <w:pPr>
        <w:pStyle w:val="Default"/>
        <w:rPr>
          <w:sz w:val="20"/>
          <w:szCs w:val="20"/>
        </w:rPr>
      </w:pPr>
    </w:p>
    <w:p w14:paraId="090ECADF" w14:textId="2DA850C1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178980CA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111E8C91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Barnkonventionen </w:t>
      </w:r>
    </w:p>
    <w:p w14:paraId="5C035F94" w14:textId="64E53EFB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I verksamheten pågår ett aktivt arbete med barnkonventionen. (artikel 42) </w:t>
      </w:r>
    </w:p>
    <w:p w14:paraId="0876A6DB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181A7B9E" w14:textId="77777777" w:rsidTr="00FF630E">
        <w:trPr>
          <w:trHeight w:val="145"/>
          <w:jc w:val="center"/>
        </w:trPr>
        <w:tc>
          <w:tcPr>
            <w:tcW w:w="1179" w:type="dxa"/>
          </w:tcPr>
          <w:p w14:paraId="4AEBDD39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5592C05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79EA2511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269CFE5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6FD6A23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4FCD279D" w14:textId="77777777" w:rsidTr="00FF630E">
        <w:trPr>
          <w:trHeight w:val="110"/>
          <w:jc w:val="center"/>
        </w:trPr>
        <w:tc>
          <w:tcPr>
            <w:tcW w:w="1179" w:type="dxa"/>
          </w:tcPr>
          <w:p w14:paraId="4B050948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B41E16E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971FD5F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511F922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D8F5C1B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0C758788" w14:textId="77777777" w:rsidR="00DD079B" w:rsidRDefault="00DD079B" w:rsidP="00DD079B">
      <w:pPr>
        <w:pStyle w:val="Default"/>
        <w:rPr>
          <w:sz w:val="20"/>
          <w:szCs w:val="20"/>
        </w:rPr>
      </w:pPr>
    </w:p>
    <w:p w14:paraId="13DD298D" w14:textId="77777777" w:rsidR="00DD079B" w:rsidRDefault="00DD079B" w:rsidP="00DD079B">
      <w:pPr>
        <w:pStyle w:val="Default"/>
        <w:rPr>
          <w:sz w:val="20"/>
          <w:szCs w:val="20"/>
        </w:rPr>
      </w:pPr>
    </w:p>
    <w:p w14:paraId="268FC218" w14:textId="2C1B86F4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7415CB36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0321D52D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14:paraId="43FBCAE2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Familjecentralen som resurs utåt </w:t>
      </w:r>
    </w:p>
    <w:p w14:paraId="2DA30809" w14:textId="5ED51D88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Andra aktörer med småbarnsfamiljer som målgrupp känner till familjecentralen som resurs. (artikel 6) </w:t>
      </w:r>
    </w:p>
    <w:p w14:paraId="62781A22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735915DC" w14:textId="77777777" w:rsidTr="00FF630E">
        <w:trPr>
          <w:trHeight w:val="145"/>
          <w:jc w:val="center"/>
        </w:trPr>
        <w:tc>
          <w:tcPr>
            <w:tcW w:w="1179" w:type="dxa"/>
          </w:tcPr>
          <w:p w14:paraId="348F7487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7E762147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14E79084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129FC4D7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164F1804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237D8666" w14:textId="77777777" w:rsidTr="00FF630E">
        <w:trPr>
          <w:trHeight w:val="110"/>
          <w:jc w:val="center"/>
        </w:trPr>
        <w:tc>
          <w:tcPr>
            <w:tcW w:w="1179" w:type="dxa"/>
          </w:tcPr>
          <w:p w14:paraId="3BA892E8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D189D08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44D1213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BBB3865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86F5E32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2199AF8E" w14:textId="77777777" w:rsidR="00DD079B" w:rsidRDefault="00DD079B" w:rsidP="00DD079B">
      <w:pPr>
        <w:pStyle w:val="Default"/>
        <w:rPr>
          <w:sz w:val="20"/>
          <w:szCs w:val="20"/>
        </w:rPr>
      </w:pPr>
    </w:p>
    <w:p w14:paraId="1FF08C6A" w14:textId="77777777" w:rsidR="00DD079B" w:rsidRDefault="00DD079B" w:rsidP="00DD079B">
      <w:pPr>
        <w:pStyle w:val="Default"/>
        <w:rPr>
          <w:sz w:val="20"/>
          <w:szCs w:val="20"/>
        </w:rPr>
      </w:pPr>
    </w:p>
    <w:p w14:paraId="6A479054" w14:textId="6EC4E090" w:rsidR="00DD079B" w:rsidRDefault="00DD079B" w:rsidP="00DD079B">
      <w:pPr>
        <w:rPr>
          <w:sz w:val="20"/>
          <w:szCs w:val="20"/>
        </w:rPr>
      </w:pPr>
      <w:r w:rsidRPr="00BE1C8D">
        <w:rPr>
          <w:rFonts w:ascii="Times New Roman" w:hAnsi="Times New Roman" w:cs="Times New Roman"/>
          <w:color w:val="000000"/>
          <w:sz w:val="20"/>
          <w:szCs w:val="20"/>
        </w:rPr>
        <w:t>Kommentar:</w:t>
      </w:r>
      <w:r w:rsidRPr="00BE1C8D">
        <w:rPr>
          <w:sz w:val="20"/>
          <w:szCs w:val="20"/>
        </w:rPr>
        <w:t xml:space="preserve"> __________________________________________________________________________</w:t>
      </w:r>
      <w:r>
        <w:rPr>
          <w:sz w:val="20"/>
          <w:szCs w:val="20"/>
        </w:rPr>
        <w:br/>
      </w:r>
    </w:p>
    <w:p w14:paraId="5678CDD7" w14:textId="77777777" w:rsidR="00DD079B" w:rsidRDefault="00DD079B" w:rsidP="00DD079B">
      <w:r>
        <w:br w:type="page"/>
      </w:r>
    </w:p>
    <w:p w14:paraId="737D9D73" w14:textId="11E7DF50" w:rsidR="00DD079B" w:rsidRDefault="00DD079B" w:rsidP="00DD079B">
      <w:pPr>
        <w:pStyle w:val="Rubrik1"/>
        <w:ind w:right="850"/>
        <w:rPr>
          <w:color w:val="0090D4"/>
          <w:szCs w:val="56"/>
        </w:rPr>
      </w:pPr>
      <w:r w:rsidRPr="00890FCF">
        <w:rPr>
          <w:color w:val="0090D4"/>
          <w:szCs w:val="56"/>
        </w:rPr>
        <w:lastRenderedPageBreak/>
        <w:t xml:space="preserve">Tidigt stöd - föräldrar </w:t>
      </w:r>
    </w:p>
    <w:p w14:paraId="076EC23A" w14:textId="77777777" w:rsidR="00DD079B" w:rsidRPr="00DD079B" w:rsidRDefault="00DD079B" w:rsidP="00DD079B"/>
    <w:p w14:paraId="350E37A5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Gruppdynamik i den öppna förskolan </w:t>
      </w:r>
    </w:p>
    <w:p w14:paraId="7D7979F2" w14:textId="77777777" w:rsidR="00DD079B" w:rsidRDefault="00DD079B" w:rsidP="00DD079B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4. Öppna förskolan erbjuder ett gott samtalsklimat där alla föräldrar kan delta utifrån sina förutsättningar. (artikel 5,18) </w:t>
      </w:r>
    </w:p>
    <w:p w14:paraId="38484448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10F2D332" w14:textId="77777777" w:rsidTr="00FF630E">
        <w:trPr>
          <w:trHeight w:val="145"/>
          <w:jc w:val="center"/>
        </w:trPr>
        <w:tc>
          <w:tcPr>
            <w:tcW w:w="1179" w:type="dxa"/>
          </w:tcPr>
          <w:p w14:paraId="4770524D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3B122D2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435A7766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00A35C2D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1613CED7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02F17123" w14:textId="77777777" w:rsidTr="00FF630E">
        <w:trPr>
          <w:trHeight w:val="110"/>
          <w:jc w:val="center"/>
        </w:trPr>
        <w:tc>
          <w:tcPr>
            <w:tcW w:w="1179" w:type="dxa"/>
          </w:tcPr>
          <w:p w14:paraId="4E9CCFE9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70E0FC50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23C8958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76DA73E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74B5F128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038E0AE2" w14:textId="77777777" w:rsidR="00DD079B" w:rsidRDefault="00DD079B" w:rsidP="00DD079B">
      <w:pPr>
        <w:pStyle w:val="Default"/>
        <w:rPr>
          <w:sz w:val="20"/>
          <w:szCs w:val="20"/>
        </w:rPr>
      </w:pPr>
    </w:p>
    <w:p w14:paraId="7B44384C" w14:textId="77777777" w:rsidR="00DD079B" w:rsidRDefault="00DD079B" w:rsidP="00DD079B">
      <w:pPr>
        <w:pStyle w:val="Default"/>
        <w:rPr>
          <w:sz w:val="20"/>
          <w:szCs w:val="20"/>
        </w:rPr>
      </w:pPr>
    </w:p>
    <w:p w14:paraId="0330B54A" w14:textId="21F604F2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7EA77B9F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7A3E7540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Bekräftelse av personal </w:t>
      </w:r>
    </w:p>
    <w:p w14:paraId="49251E26" w14:textId="47C9769D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Varje förälder får bekräftelse i sin föräldraroll av personalen. </w:t>
      </w:r>
      <w:r w:rsidR="00FF630E">
        <w:rPr>
          <w:sz w:val="20"/>
          <w:szCs w:val="20"/>
        </w:rPr>
        <w:t>(artikel</w:t>
      </w:r>
      <w:r>
        <w:rPr>
          <w:sz w:val="20"/>
          <w:szCs w:val="20"/>
        </w:rPr>
        <w:t xml:space="preserve"> 5,18) </w:t>
      </w:r>
    </w:p>
    <w:p w14:paraId="3002620F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5E43113B" w14:textId="77777777" w:rsidTr="00FF630E">
        <w:trPr>
          <w:trHeight w:val="145"/>
          <w:jc w:val="center"/>
        </w:trPr>
        <w:tc>
          <w:tcPr>
            <w:tcW w:w="1179" w:type="dxa"/>
          </w:tcPr>
          <w:p w14:paraId="6678B38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3F8B8F2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680031A5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6A7D7CA7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6B23FA37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3D7991FB" w14:textId="77777777" w:rsidTr="00FF630E">
        <w:trPr>
          <w:trHeight w:val="110"/>
          <w:jc w:val="center"/>
        </w:trPr>
        <w:tc>
          <w:tcPr>
            <w:tcW w:w="1179" w:type="dxa"/>
          </w:tcPr>
          <w:p w14:paraId="4DF8EB03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15C9F1D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9511140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760F856F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C7EF493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7BE21735" w14:textId="77777777" w:rsidR="00DD079B" w:rsidRDefault="00DD079B" w:rsidP="00DD079B">
      <w:pPr>
        <w:pStyle w:val="Default"/>
        <w:rPr>
          <w:sz w:val="20"/>
          <w:szCs w:val="20"/>
        </w:rPr>
      </w:pPr>
    </w:p>
    <w:p w14:paraId="2BA141F8" w14:textId="77777777" w:rsidR="00DD079B" w:rsidRDefault="00DD079B" w:rsidP="00DD079B">
      <w:pPr>
        <w:pStyle w:val="Default"/>
        <w:rPr>
          <w:sz w:val="20"/>
          <w:szCs w:val="20"/>
        </w:rPr>
      </w:pPr>
    </w:p>
    <w:p w14:paraId="646C885B" w14:textId="609F2DAD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32B7ECEB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5508AF63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Föräldrar som resurs för varandra </w:t>
      </w:r>
    </w:p>
    <w:p w14:paraId="493D55C3" w14:textId="3BE3E170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Personalen skapar förutsättningar för att föräldrar ska bekräfta varandra som föräldrar. (artikel 5,18) </w:t>
      </w:r>
    </w:p>
    <w:p w14:paraId="510FE9CA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57122000" w14:textId="77777777" w:rsidTr="00FF630E">
        <w:trPr>
          <w:trHeight w:val="145"/>
          <w:jc w:val="center"/>
        </w:trPr>
        <w:tc>
          <w:tcPr>
            <w:tcW w:w="1179" w:type="dxa"/>
          </w:tcPr>
          <w:p w14:paraId="6A88BCF4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1AC5BCED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2EED933C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6B36350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199DD571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5CF60537" w14:textId="77777777" w:rsidTr="00FF630E">
        <w:trPr>
          <w:trHeight w:val="110"/>
          <w:jc w:val="center"/>
        </w:trPr>
        <w:tc>
          <w:tcPr>
            <w:tcW w:w="1179" w:type="dxa"/>
          </w:tcPr>
          <w:p w14:paraId="6D627292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74D22B52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DD4D25D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8971114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676F732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6532F6D4" w14:textId="77777777" w:rsidR="00DD079B" w:rsidRDefault="00DD079B" w:rsidP="00DD079B">
      <w:pPr>
        <w:pStyle w:val="Default"/>
        <w:rPr>
          <w:sz w:val="20"/>
          <w:szCs w:val="20"/>
        </w:rPr>
      </w:pPr>
    </w:p>
    <w:p w14:paraId="6F3419C6" w14:textId="77777777" w:rsidR="00DD079B" w:rsidRDefault="00DD079B" w:rsidP="00DD079B">
      <w:pPr>
        <w:pStyle w:val="Default"/>
        <w:rPr>
          <w:sz w:val="20"/>
          <w:szCs w:val="20"/>
        </w:rPr>
      </w:pPr>
    </w:p>
    <w:p w14:paraId="3CCDBD50" w14:textId="5F5D5485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3BE46D9F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454E3225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Anknytning generellt </w:t>
      </w:r>
    </w:p>
    <w:p w14:paraId="63E696EC" w14:textId="008C4D94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Personalen arbetar metodiskt för att främja föräldra-/barnrelationen. </w:t>
      </w:r>
      <w:r w:rsidR="00FF630E">
        <w:rPr>
          <w:sz w:val="20"/>
          <w:szCs w:val="20"/>
        </w:rPr>
        <w:t>(artikel</w:t>
      </w:r>
      <w:r>
        <w:rPr>
          <w:sz w:val="20"/>
          <w:szCs w:val="20"/>
        </w:rPr>
        <w:t xml:space="preserve"> 5,18) </w:t>
      </w:r>
    </w:p>
    <w:p w14:paraId="2038C1A4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46500C78" w14:textId="77777777" w:rsidTr="00FF630E">
        <w:trPr>
          <w:trHeight w:val="145"/>
          <w:jc w:val="center"/>
        </w:trPr>
        <w:tc>
          <w:tcPr>
            <w:tcW w:w="1179" w:type="dxa"/>
          </w:tcPr>
          <w:p w14:paraId="3C696541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325E3CB1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644B101D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2EB6231F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1C6E1609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6A778886" w14:textId="77777777" w:rsidTr="00FF630E">
        <w:trPr>
          <w:trHeight w:val="110"/>
          <w:jc w:val="center"/>
        </w:trPr>
        <w:tc>
          <w:tcPr>
            <w:tcW w:w="1179" w:type="dxa"/>
          </w:tcPr>
          <w:p w14:paraId="07FB3016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A708353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96ADDFE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73D3471E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B5C2EAE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06BD692E" w14:textId="77777777" w:rsidR="00DD079B" w:rsidRDefault="00DD079B" w:rsidP="00DD079B">
      <w:pPr>
        <w:pStyle w:val="Default"/>
        <w:rPr>
          <w:sz w:val="20"/>
          <w:szCs w:val="20"/>
        </w:rPr>
      </w:pPr>
    </w:p>
    <w:p w14:paraId="2B78BDCA" w14:textId="77777777" w:rsidR="00DD079B" w:rsidRDefault="00DD079B" w:rsidP="00DD079B">
      <w:pPr>
        <w:pStyle w:val="Default"/>
        <w:rPr>
          <w:sz w:val="20"/>
          <w:szCs w:val="20"/>
        </w:rPr>
      </w:pPr>
    </w:p>
    <w:p w14:paraId="5215AB13" w14:textId="540B9954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2450D6B0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4C48EF29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Anknytning riktad </w:t>
      </w:r>
    </w:p>
    <w:p w14:paraId="250BCDD7" w14:textId="18B67EE2" w:rsidR="00DD079B" w:rsidRDefault="00DD079B" w:rsidP="00DD079B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8. Personalen arbetar metodiskt för att upptäcka och ge extra stöd till föräldrar som har svårigheter med anknytning till barnet. </w:t>
      </w:r>
      <w:r w:rsidR="00FF630E">
        <w:rPr>
          <w:sz w:val="20"/>
          <w:szCs w:val="20"/>
        </w:rPr>
        <w:t>(artikel</w:t>
      </w:r>
      <w:r>
        <w:rPr>
          <w:sz w:val="20"/>
          <w:szCs w:val="20"/>
        </w:rPr>
        <w:t xml:space="preserve"> 5,6,18,19) </w:t>
      </w:r>
    </w:p>
    <w:p w14:paraId="50E471B1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447805A5" w14:textId="77777777" w:rsidTr="00FF630E">
        <w:trPr>
          <w:trHeight w:val="145"/>
          <w:jc w:val="center"/>
        </w:trPr>
        <w:tc>
          <w:tcPr>
            <w:tcW w:w="1179" w:type="dxa"/>
          </w:tcPr>
          <w:p w14:paraId="66EA832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4DB6E9B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7D316DFE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6C5598E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2AD83BB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115502FC" w14:textId="77777777" w:rsidTr="00FF630E">
        <w:trPr>
          <w:trHeight w:val="110"/>
          <w:jc w:val="center"/>
        </w:trPr>
        <w:tc>
          <w:tcPr>
            <w:tcW w:w="1179" w:type="dxa"/>
          </w:tcPr>
          <w:p w14:paraId="4B7D51D3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1B8DF0D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C51AF91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74C93034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54B359F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05603872" w14:textId="77777777" w:rsidR="00DD079B" w:rsidRDefault="00DD079B" w:rsidP="00DD079B">
      <w:pPr>
        <w:pStyle w:val="Default"/>
        <w:rPr>
          <w:sz w:val="20"/>
          <w:szCs w:val="20"/>
        </w:rPr>
      </w:pPr>
    </w:p>
    <w:p w14:paraId="5762180C" w14:textId="77777777" w:rsidR="00DD079B" w:rsidRDefault="00DD079B" w:rsidP="00DD079B">
      <w:pPr>
        <w:pStyle w:val="Default"/>
        <w:rPr>
          <w:sz w:val="20"/>
          <w:szCs w:val="20"/>
        </w:rPr>
      </w:pPr>
    </w:p>
    <w:p w14:paraId="69416BC2" w14:textId="42A1409F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0DCFE4CB" w14:textId="77777777" w:rsidR="00DD079B" w:rsidRPr="002B7171" w:rsidRDefault="00DD079B" w:rsidP="00DD079B">
      <w:pPr>
        <w:pStyle w:val="Default"/>
        <w:rPr>
          <w:sz w:val="20"/>
          <w:szCs w:val="20"/>
        </w:rPr>
      </w:pPr>
    </w:p>
    <w:p w14:paraId="7B890820" w14:textId="77777777" w:rsidR="00DD079B" w:rsidRDefault="00DD079B" w:rsidP="00DD079B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4A86BF48" w14:textId="77777777" w:rsidR="00DD079B" w:rsidRDefault="00DD079B" w:rsidP="00DD079B">
      <w:pPr>
        <w:pStyle w:val="Rubrik1"/>
        <w:ind w:right="850"/>
        <w:rPr>
          <w:color w:val="0090D4"/>
          <w:szCs w:val="56"/>
        </w:rPr>
      </w:pPr>
      <w:r w:rsidRPr="00890FCF">
        <w:rPr>
          <w:color w:val="0090D4"/>
          <w:szCs w:val="56"/>
        </w:rPr>
        <w:lastRenderedPageBreak/>
        <w:t>Tillgänglighet/bemötande</w:t>
      </w:r>
    </w:p>
    <w:p w14:paraId="53099F4C" w14:textId="7FCF308E" w:rsidR="00DD079B" w:rsidRPr="00890FCF" w:rsidRDefault="00DD079B" w:rsidP="00DD079B">
      <w:pPr>
        <w:pStyle w:val="Rubrik1"/>
        <w:ind w:right="850"/>
        <w:rPr>
          <w:color w:val="0090D4"/>
          <w:szCs w:val="56"/>
        </w:rPr>
      </w:pPr>
      <w:r w:rsidRPr="00890FCF">
        <w:rPr>
          <w:color w:val="0090D4"/>
          <w:szCs w:val="56"/>
        </w:rPr>
        <w:t xml:space="preserve"> </w:t>
      </w:r>
    </w:p>
    <w:p w14:paraId="33310133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Öppna förskolan </w:t>
      </w:r>
    </w:p>
    <w:p w14:paraId="7A07CC27" w14:textId="35F860B7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På familjecentralen stödjer vi föräldrar att våga kliva ’över tröskeln’ ex genom att hälsa, följa med föräldern in. (artikel 5,18) </w:t>
      </w:r>
    </w:p>
    <w:p w14:paraId="182FF114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07B05992" w14:textId="77777777" w:rsidTr="00FF630E">
        <w:trPr>
          <w:trHeight w:val="145"/>
          <w:jc w:val="center"/>
        </w:trPr>
        <w:tc>
          <w:tcPr>
            <w:tcW w:w="1179" w:type="dxa"/>
          </w:tcPr>
          <w:p w14:paraId="024037F4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74AF3B24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017CDA6E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2DD46C3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4948C4BD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082827EA" w14:textId="77777777" w:rsidTr="00FF630E">
        <w:trPr>
          <w:trHeight w:val="110"/>
          <w:jc w:val="center"/>
        </w:trPr>
        <w:tc>
          <w:tcPr>
            <w:tcW w:w="1179" w:type="dxa"/>
          </w:tcPr>
          <w:p w14:paraId="1368FC2D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D9EFE6C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793584B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AAEEDAC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73E08A57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078FFCAD" w14:textId="77777777" w:rsidR="00DD079B" w:rsidRDefault="00DD079B" w:rsidP="00DD079B">
      <w:pPr>
        <w:pStyle w:val="Default"/>
        <w:rPr>
          <w:sz w:val="20"/>
          <w:szCs w:val="20"/>
        </w:rPr>
      </w:pPr>
    </w:p>
    <w:p w14:paraId="39DD22F5" w14:textId="77777777" w:rsidR="00DD079B" w:rsidRDefault="00DD079B" w:rsidP="00DD079B">
      <w:pPr>
        <w:pStyle w:val="Default"/>
        <w:rPr>
          <w:sz w:val="20"/>
          <w:szCs w:val="20"/>
        </w:rPr>
      </w:pPr>
    </w:p>
    <w:p w14:paraId="7392EDFD" w14:textId="4B32277A" w:rsidR="00DD079B" w:rsidRDefault="00DD079B" w:rsidP="00DD079B">
      <w:pPr>
        <w:rPr>
          <w:sz w:val="20"/>
          <w:szCs w:val="20"/>
        </w:rPr>
      </w:pPr>
      <w:r w:rsidRPr="00BE1C8D">
        <w:rPr>
          <w:rFonts w:ascii="Times New Roman" w:hAnsi="Times New Roman" w:cs="Times New Roman"/>
          <w:color w:val="000000"/>
          <w:sz w:val="20"/>
          <w:szCs w:val="20"/>
        </w:rPr>
        <w:t>Kommentar:</w:t>
      </w:r>
      <w:r>
        <w:rPr>
          <w:sz w:val="20"/>
          <w:szCs w:val="20"/>
        </w:rPr>
        <w:t xml:space="preserve"> __________________________________________________________________________</w:t>
      </w:r>
    </w:p>
    <w:p w14:paraId="66C0ECB5" w14:textId="77777777" w:rsidR="00DD079B" w:rsidRDefault="00DD079B" w:rsidP="00DD079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245C7E1" w14:textId="09B8C0CE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Personalen har ett gemensamt ansvar för att familjecentralen ska ha hög tillgänglighet året runt. </w:t>
      </w:r>
      <w:r w:rsidR="00FF630E">
        <w:rPr>
          <w:sz w:val="20"/>
          <w:szCs w:val="20"/>
        </w:rPr>
        <w:t>(artikel</w:t>
      </w:r>
      <w:r>
        <w:rPr>
          <w:sz w:val="20"/>
          <w:szCs w:val="20"/>
        </w:rPr>
        <w:t xml:space="preserve"> 24) </w:t>
      </w:r>
    </w:p>
    <w:p w14:paraId="1A11BA56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0BA2CC1E" w14:textId="77777777" w:rsidTr="00FF630E">
        <w:trPr>
          <w:trHeight w:val="145"/>
          <w:jc w:val="center"/>
        </w:trPr>
        <w:tc>
          <w:tcPr>
            <w:tcW w:w="1179" w:type="dxa"/>
          </w:tcPr>
          <w:p w14:paraId="3526468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186CF90C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279AFDD4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000877E6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5FEC69C6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19945B31" w14:textId="77777777" w:rsidTr="00FF630E">
        <w:trPr>
          <w:trHeight w:val="110"/>
          <w:jc w:val="center"/>
        </w:trPr>
        <w:tc>
          <w:tcPr>
            <w:tcW w:w="1179" w:type="dxa"/>
          </w:tcPr>
          <w:p w14:paraId="7F7D4D52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50C4C5C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3DA2BC8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3CE60A3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F5E23E8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6B7B2D75" w14:textId="77777777" w:rsidR="00DD079B" w:rsidRDefault="00DD079B" w:rsidP="00DD079B">
      <w:pPr>
        <w:pStyle w:val="Default"/>
        <w:rPr>
          <w:sz w:val="20"/>
          <w:szCs w:val="20"/>
        </w:rPr>
      </w:pPr>
    </w:p>
    <w:p w14:paraId="6F8BC65B" w14:textId="77777777" w:rsidR="00DD079B" w:rsidRDefault="00DD079B" w:rsidP="00DD079B">
      <w:pPr>
        <w:pStyle w:val="Default"/>
        <w:rPr>
          <w:sz w:val="20"/>
          <w:szCs w:val="20"/>
        </w:rPr>
      </w:pPr>
    </w:p>
    <w:p w14:paraId="60457DC7" w14:textId="421CDEE6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64F72AB6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792E65C6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Kvalitet genom användande av varandras kompetens </w:t>
      </w:r>
    </w:p>
    <w:p w14:paraId="04035F16" w14:textId="28C57A43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Vi underlättar för föräldrar att få kontakt med familjecentralens olika yrkeskategorier om/när det behövs. </w:t>
      </w:r>
      <w:r w:rsidR="00C55315">
        <w:rPr>
          <w:sz w:val="20"/>
          <w:szCs w:val="20"/>
        </w:rPr>
        <w:t>(artikel</w:t>
      </w:r>
      <w:r>
        <w:rPr>
          <w:sz w:val="20"/>
          <w:szCs w:val="20"/>
        </w:rPr>
        <w:t xml:space="preserve"> 6) </w:t>
      </w:r>
    </w:p>
    <w:p w14:paraId="10636FBD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55A09F59" w14:textId="77777777" w:rsidTr="00FF630E">
        <w:trPr>
          <w:trHeight w:val="145"/>
          <w:jc w:val="center"/>
        </w:trPr>
        <w:tc>
          <w:tcPr>
            <w:tcW w:w="1179" w:type="dxa"/>
          </w:tcPr>
          <w:p w14:paraId="51C26799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2A0D2C6E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566E3540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5CFDC86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0EFE877E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07008C85" w14:textId="77777777" w:rsidTr="00FF630E">
        <w:trPr>
          <w:trHeight w:val="110"/>
          <w:jc w:val="center"/>
        </w:trPr>
        <w:tc>
          <w:tcPr>
            <w:tcW w:w="1179" w:type="dxa"/>
          </w:tcPr>
          <w:p w14:paraId="0E0E0A7A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BB4A86F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CAE9A6A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166CA86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F742D73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3B1B6CEF" w14:textId="77777777" w:rsidR="00DD079B" w:rsidRDefault="00DD079B" w:rsidP="00DD079B">
      <w:pPr>
        <w:pStyle w:val="Default"/>
        <w:rPr>
          <w:sz w:val="20"/>
          <w:szCs w:val="20"/>
        </w:rPr>
      </w:pPr>
    </w:p>
    <w:p w14:paraId="262EE385" w14:textId="77777777" w:rsidR="00DD079B" w:rsidRDefault="00DD079B" w:rsidP="00DD079B">
      <w:pPr>
        <w:pStyle w:val="Default"/>
        <w:rPr>
          <w:sz w:val="20"/>
          <w:szCs w:val="20"/>
        </w:rPr>
      </w:pPr>
    </w:p>
    <w:p w14:paraId="6FDB1EDC" w14:textId="1EDECE43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443BCAF1" w14:textId="77777777" w:rsidR="00DD079B" w:rsidRDefault="00DD079B" w:rsidP="00DD079B">
      <w:pPr>
        <w:pStyle w:val="Default"/>
        <w:rPr>
          <w:b/>
          <w:bCs/>
          <w:sz w:val="28"/>
          <w:szCs w:val="28"/>
        </w:rPr>
      </w:pPr>
    </w:p>
    <w:p w14:paraId="44E5647B" w14:textId="77777777" w:rsidR="00DD079B" w:rsidRPr="000466B3" w:rsidRDefault="00DD079B" w:rsidP="00DD079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Användande av riktade insatser</w:t>
      </w:r>
    </w:p>
    <w:p w14:paraId="2F4C8FDC" w14:textId="77777777" w:rsidR="00DD079B" w:rsidRDefault="00DD079B" w:rsidP="00DD079B">
      <w:pPr>
        <w:pStyle w:val="Default"/>
        <w:rPr>
          <w:sz w:val="20"/>
          <w:szCs w:val="20"/>
        </w:rPr>
      </w:pPr>
      <w:r w:rsidRPr="000466B3">
        <w:rPr>
          <w:sz w:val="20"/>
          <w:szCs w:val="20"/>
        </w:rPr>
        <w:t>12.</w:t>
      </w:r>
      <w:r>
        <w:rPr>
          <w:b/>
          <w:bCs/>
          <w:sz w:val="28"/>
          <w:szCs w:val="28"/>
        </w:rPr>
        <w:t xml:space="preserve"> </w:t>
      </w:r>
      <w:r>
        <w:rPr>
          <w:sz w:val="20"/>
          <w:szCs w:val="20"/>
        </w:rPr>
        <w:t>Vi gör kompletterande riktade insatser tillgängliga för föräldrar när behoven överstiger familjecentralens resurser.</w:t>
      </w:r>
    </w:p>
    <w:p w14:paraId="2737C836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0B2D3666" w14:textId="77777777" w:rsidTr="00FF630E">
        <w:trPr>
          <w:trHeight w:val="145"/>
          <w:jc w:val="center"/>
        </w:trPr>
        <w:tc>
          <w:tcPr>
            <w:tcW w:w="1179" w:type="dxa"/>
          </w:tcPr>
          <w:p w14:paraId="22087891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3A0607F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146BD4BD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07CD19E0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6266573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15EB2DFC" w14:textId="77777777" w:rsidTr="00FF630E">
        <w:trPr>
          <w:trHeight w:val="110"/>
          <w:jc w:val="center"/>
        </w:trPr>
        <w:tc>
          <w:tcPr>
            <w:tcW w:w="1179" w:type="dxa"/>
          </w:tcPr>
          <w:p w14:paraId="608C90DD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B9E55C4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44CEDC2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64A161A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33EA922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7A4FCB9A" w14:textId="77777777" w:rsidR="00DD079B" w:rsidRPr="002B7171" w:rsidRDefault="00DD079B" w:rsidP="00DD079B">
      <w:pPr>
        <w:pStyle w:val="Default"/>
        <w:rPr>
          <w:b/>
          <w:bCs/>
          <w:sz w:val="20"/>
          <w:szCs w:val="20"/>
        </w:rPr>
      </w:pPr>
    </w:p>
    <w:p w14:paraId="6242C67C" w14:textId="77777777" w:rsidR="00DD079B" w:rsidRPr="002B7171" w:rsidRDefault="00DD079B" w:rsidP="00DD079B">
      <w:pPr>
        <w:pStyle w:val="Default"/>
        <w:rPr>
          <w:b/>
          <w:bCs/>
          <w:sz w:val="20"/>
          <w:szCs w:val="20"/>
        </w:rPr>
      </w:pPr>
    </w:p>
    <w:p w14:paraId="36C5607C" w14:textId="5E175E68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4D133BEE" w14:textId="77777777" w:rsidR="00DD079B" w:rsidRDefault="00DD079B" w:rsidP="00DD079B">
      <w:pPr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  <w:r>
        <w:rPr>
          <w:b/>
          <w:bCs/>
          <w:sz w:val="10"/>
          <w:szCs w:val="10"/>
        </w:rPr>
        <w:br w:type="page"/>
      </w:r>
    </w:p>
    <w:p w14:paraId="75EEECDA" w14:textId="686A3E4E" w:rsidR="00DD079B" w:rsidRDefault="00DD079B" w:rsidP="00DD079B">
      <w:pPr>
        <w:pStyle w:val="Rubrik1"/>
        <w:ind w:right="850"/>
        <w:rPr>
          <w:color w:val="0090D4"/>
          <w:szCs w:val="56"/>
        </w:rPr>
      </w:pPr>
      <w:r w:rsidRPr="00890FCF">
        <w:rPr>
          <w:color w:val="0090D4"/>
          <w:szCs w:val="56"/>
        </w:rPr>
        <w:lastRenderedPageBreak/>
        <w:t xml:space="preserve">Lärande </w:t>
      </w:r>
    </w:p>
    <w:p w14:paraId="4EE52335" w14:textId="77777777" w:rsidR="00DD079B" w:rsidRPr="00DD079B" w:rsidRDefault="00DD079B" w:rsidP="00DD079B"/>
    <w:p w14:paraId="6A016DC4" w14:textId="77777777" w:rsidR="00DD079B" w:rsidRPr="00B16D9F" w:rsidRDefault="00DD079B" w:rsidP="00DD079B">
      <w:pPr>
        <w:pStyle w:val="Default"/>
        <w:rPr>
          <w:b/>
          <w:bCs/>
          <w:sz w:val="23"/>
          <w:szCs w:val="23"/>
        </w:rPr>
      </w:pPr>
      <w:r w:rsidRPr="00B16D9F">
        <w:rPr>
          <w:b/>
          <w:bCs/>
          <w:sz w:val="23"/>
          <w:szCs w:val="23"/>
        </w:rPr>
        <w:t xml:space="preserve">Barn och föräldraskap </w:t>
      </w:r>
    </w:p>
    <w:p w14:paraId="53DCDABC" w14:textId="3B9ABA47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Vi fångar upp föräldrars behov av att lära sig om barn och föräldraskap. (artikel 5,18) </w:t>
      </w:r>
    </w:p>
    <w:p w14:paraId="5AC032AA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2B792864" w14:textId="77777777" w:rsidTr="00FF630E">
        <w:trPr>
          <w:trHeight w:val="145"/>
          <w:jc w:val="center"/>
        </w:trPr>
        <w:tc>
          <w:tcPr>
            <w:tcW w:w="1179" w:type="dxa"/>
          </w:tcPr>
          <w:p w14:paraId="1A6491D5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1F3B4557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3FDFCD7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07DACE57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702A8D3C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27D17305" w14:textId="77777777" w:rsidTr="00FF630E">
        <w:trPr>
          <w:trHeight w:val="110"/>
          <w:jc w:val="center"/>
        </w:trPr>
        <w:tc>
          <w:tcPr>
            <w:tcW w:w="1179" w:type="dxa"/>
          </w:tcPr>
          <w:p w14:paraId="620F45E3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7EF91331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4623710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6E728D2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D15C91E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2936489B" w14:textId="77777777" w:rsidR="00DD079B" w:rsidRDefault="00DD079B" w:rsidP="00DD079B">
      <w:pPr>
        <w:pStyle w:val="Default"/>
        <w:rPr>
          <w:sz w:val="20"/>
          <w:szCs w:val="20"/>
        </w:rPr>
      </w:pPr>
    </w:p>
    <w:p w14:paraId="228C2838" w14:textId="77777777" w:rsidR="00DD079B" w:rsidRDefault="00DD079B" w:rsidP="00DD079B">
      <w:pPr>
        <w:pStyle w:val="Default"/>
        <w:rPr>
          <w:sz w:val="20"/>
          <w:szCs w:val="20"/>
        </w:rPr>
      </w:pPr>
    </w:p>
    <w:p w14:paraId="75EFB1E0" w14:textId="291570D8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0787CDCC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7FEEC27A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Samspel med barn </w:t>
      </w:r>
    </w:p>
    <w:p w14:paraId="05A7CB71" w14:textId="3C31E899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 Vi väljer aktiviteter för att stärka föräldrars samspel med barnets bästa i fokus. </w:t>
      </w:r>
      <w:r w:rsidR="00FF630E">
        <w:rPr>
          <w:sz w:val="20"/>
          <w:szCs w:val="20"/>
        </w:rPr>
        <w:t>(artikel</w:t>
      </w:r>
      <w:r>
        <w:rPr>
          <w:sz w:val="20"/>
          <w:szCs w:val="20"/>
        </w:rPr>
        <w:t xml:space="preserve"> 5,6,18) </w:t>
      </w:r>
    </w:p>
    <w:p w14:paraId="1134711D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29303E6E" w14:textId="77777777" w:rsidTr="00FF630E">
        <w:trPr>
          <w:trHeight w:val="145"/>
          <w:jc w:val="center"/>
        </w:trPr>
        <w:tc>
          <w:tcPr>
            <w:tcW w:w="1179" w:type="dxa"/>
          </w:tcPr>
          <w:p w14:paraId="23E42ED1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03E4D422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7CAAC569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3E643BA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2651BF9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5031CE54" w14:textId="77777777" w:rsidTr="00FF630E">
        <w:trPr>
          <w:trHeight w:val="110"/>
          <w:jc w:val="center"/>
        </w:trPr>
        <w:tc>
          <w:tcPr>
            <w:tcW w:w="1179" w:type="dxa"/>
          </w:tcPr>
          <w:p w14:paraId="3AD7C060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1FC087B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CDE15D9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EF90465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22A6A04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21C5532B" w14:textId="77777777" w:rsidR="00DD079B" w:rsidRDefault="00DD079B" w:rsidP="00DD079B">
      <w:pPr>
        <w:pStyle w:val="Default"/>
        <w:rPr>
          <w:sz w:val="20"/>
          <w:szCs w:val="20"/>
        </w:rPr>
      </w:pPr>
    </w:p>
    <w:p w14:paraId="2A146C9E" w14:textId="77777777" w:rsidR="00DD079B" w:rsidRDefault="00DD079B" w:rsidP="00DD079B">
      <w:pPr>
        <w:pStyle w:val="Default"/>
        <w:rPr>
          <w:sz w:val="20"/>
          <w:szCs w:val="20"/>
        </w:rPr>
      </w:pPr>
    </w:p>
    <w:p w14:paraId="6C97B4A0" w14:textId="66A04027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12F9460E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0001382B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Språkinlärning </w:t>
      </w:r>
    </w:p>
    <w:p w14:paraId="49D47C1F" w14:textId="42E7A3F5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15. Vi utvecklar sätt att stärka svenska språket för föräldrar och barn med annat språk. (artikel 6,28,29) </w:t>
      </w:r>
    </w:p>
    <w:p w14:paraId="77AA9B6F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11349085" w14:textId="77777777" w:rsidTr="00FF630E">
        <w:trPr>
          <w:trHeight w:val="145"/>
          <w:jc w:val="center"/>
        </w:trPr>
        <w:tc>
          <w:tcPr>
            <w:tcW w:w="1179" w:type="dxa"/>
          </w:tcPr>
          <w:p w14:paraId="6719E7C9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67DDEA9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477DF4F4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462B1AC5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7EAEC124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35032188" w14:textId="77777777" w:rsidTr="00FF630E">
        <w:trPr>
          <w:trHeight w:val="110"/>
          <w:jc w:val="center"/>
        </w:trPr>
        <w:tc>
          <w:tcPr>
            <w:tcW w:w="1179" w:type="dxa"/>
          </w:tcPr>
          <w:p w14:paraId="2898FD55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03B7681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43DF76C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849CBCA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721BF140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542A2CDB" w14:textId="77777777" w:rsidR="00DD079B" w:rsidRDefault="00DD079B" w:rsidP="00DD079B">
      <w:pPr>
        <w:pStyle w:val="Default"/>
        <w:rPr>
          <w:sz w:val="20"/>
          <w:szCs w:val="20"/>
        </w:rPr>
      </w:pPr>
    </w:p>
    <w:p w14:paraId="7107AE37" w14:textId="77777777" w:rsidR="00DD079B" w:rsidRDefault="00DD079B" w:rsidP="00DD079B">
      <w:pPr>
        <w:pStyle w:val="Default"/>
        <w:rPr>
          <w:sz w:val="20"/>
          <w:szCs w:val="20"/>
        </w:rPr>
      </w:pPr>
    </w:p>
    <w:p w14:paraId="4EB359F5" w14:textId="4085F0BE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518EEE16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735092E9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Kulturellt utbyte </w:t>
      </w:r>
    </w:p>
    <w:p w14:paraId="7520FB70" w14:textId="242F81FC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16. Vi utvecklar möjligheter för kulturellt utbyte mellan sociala och etniska grupper. (artikel 30,31) </w:t>
      </w:r>
    </w:p>
    <w:p w14:paraId="0D5AEF34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662A4EFB" w14:textId="77777777" w:rsidTr="00FF630E">
        <w:trPr>
          <w:trHeight w:val="145"/>
          <w:jc w:val="center"/>
        </w:trPr>
        <w:tc>
          <w:tcPr>
            <w:tcW w:w="1179" w:type="dxa"/>
          </w:tcPr>
          <w:p w14:paraId="7497469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6A7B6771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1B3C459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7245E4F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7E6E3D15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2A09F945" w14:textId="77777777" w:rsidTr="00FF630E">
        <w:trPr>
          <w:trHeight w:val="110"/>
          <w:jc w:val="center"/>
        </w:trPr>
        <w:tc>
          <w:tcPr>
            <w:tcW w:w="1179" w:type="dxa"/>
          </w:tcPr>
          <w:p w14:paraId="0024D2DF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FBA66C4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D05380F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C446AEB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7C6A08C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5BACA0CF" w14:textId="77777777" w:rsidR="00DD079B" w:rsidRDefault="00DD079B" w:rsidP="00DD079B">
      <w:pPr>
        <w:pStyle w:val="Default"/>
        <w:rPr>
          <w:sz w:val="20"/>
          <w:szCs w:val="20"/>
        </w:rPr>
      </w:pPr>
    </w:p>
    <w:p w14:paraId="08A20FC0" w14:textId="77777777" w:rsidR="00DD079B" w:rsidRDefault="00DD079B" w:rsidP="00DD079B">
      <w:pPr>
        <w:pStyle w:val="Default"/>
        <w:rPr>
          <w:sz w:val="20"/>
          <w:szCs w:val="20"/>
        </w:rPr>
      </w:pPr>
    </w:p>
    <w:p w14:paraId="4C42F777" w14:textId="585FB7D2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401C6B58" w14:textId="77777777" w:rsidR="00DD079B" w:rsidRDefault="00DD079B" w:rsidP="00DD079B">
      <w:pPr>
        <w:pStyle w:val="Default"/>
        <w:rPr>
          <w:b/>
          <w:bCs/>
          <w:sz w:val="20"/>
          <w:szCs w:val="20"/>
        </w:rPr>
      </w:pPr>
    </w:p>
    <w:p w14:paraId="34D858E1" w14:textId="4CA12FE5" w:rsidR="00DD079B" w:rsidRDefault="00DD079B" w:rsidP="00FF630E">
      <w:pPr>
        <w:pStyle w:val="Rubrik1"/>
        <w:ind w:right="850"/>
        <w:rPr>
          <w:color w:val="0090D4"/>
          <w:szCs w:val="56"/>
        </w:rPr>
      </w:pPr>
      <w:r w:rsidRPr="00890FCF">
        <w:rPr>
          <w:color w:val="0090D4"/>
          <w:szCs w:val="56"/>
        </w:rPr>
        <w:t xml:space="preserve">Tidigt stöd – personal </w:t>
      </w:r>
    </w:p>
    <w:p w14:paraId="5EB754A8" w14:textId="77777777" w:rsidR="00F6234C" w:rsidRPr="00F6234C" w:rsidRDefault="00F6234C" w:rsidP="00F6234C"/>
    <w:p w14:paraId="4680B166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Generellt tidigt stöd </w:t>
      </w:r>
    </w:p>
    <w:p w14:paraId="522272BD" w14:textId="78EE3182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17. Vi samråder och konsulterar varandra för att tidigt upptäcka familjer med behov av extra stöd. </w:t>
      </w:r>
      <w:r w:rsidR="00FF630E">
        <w:rPr>
          <w:sz w:val="20"/>
          <w:szCs w:val="20"/>
        </w:rPr>
        <w:t>(artikel</w:t>
      </w:r>
      <w:r>
        <w:rPr>
          <w:sz w:val="20"/>
          <w:szCs w:val="20"/>
        </w:rPr>
        <w:t xml:space="preserve"> 6,19,24,42) </w:t>
      </w:r>
    </w:p>
    <w:p w14:paraId="0E98B0F4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7B1EB144" w14:textId="77777777" w:rsidTr="00FF630E">
        <w:trPr>
          <w:trHeight w:val="145"/>
          <w:jc w:val="center"/>
        </w:trPr>
        <w:tc>
          <w:tcPr>
            <w:tcW w:w="1179" w:type="dxa"/>
          </w:tcPr>
          <w:p w14:paraId="12C93086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4B573AC7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6C76C3AD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233DA675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0F278B7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601D4DD3" w14:textId="77777777" w:rsidTr="00FF630E">
        <w:trPr>
          <w:trHeight w:val="110"/>
          <w:jc w:val="center"/>
        </w:trPr>
        <w:tc>
          <w:tcPr>
            <w:tcW w:w="1179" w:type="dxa"/>
          </w:tcPr>
          <w:p w14:paraId="638377C2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59649A2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193A4DE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828AA66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B1DC50D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5F3F8A24" w14:textId="77777777" w:rsidR="00DD079B" w:rsidRDefault="00DD079B" w:rsidP="00DD079B">
      <w:pPr>
        <w:pStyle w:val="Default"/>
        <w:rPr>
          <w:sz w:val="20"/>
          <w:szCs w:val="20"/>
        </w:rPr>
      </w:pPr>
    </w:p>
    <w:p w14:paraId="23A375E6" w14:textId="77777777" w:rsidR="00DD079B" w:rsidRDefault="00DD079B" w:rsidP="00DD079B">
      <w:pPr>
        <w:pStyle w:val="Default"/>
        <w:rPr>
          <w:sz w:val="20"/>
          <w:szCs w:val="20"/>
        </w:rPr>
      </w:pPr>
    </w:p>
    <w:p w14:paraId="50EEC4D5" w14:textId="3A37A386" w:rsidR="00DD079B" w:rsidRDefault="00DD079B" w:rsidP="00DD079B">
      <w:pPr>
        <w:rPr>
          <w:sz w:val="20"/>
          <w:szCs w:val="20"/>
        </w:rPr>
      </w:pPr>
      <w:r w:rsidRPr="00471539">
        <w:rPr>
          <w:rFonts w:ascii="Times New Roman" w:hAnsi="Times New Roman" w:cs="Times New Roman"/>
          <w:color w:val="000000"/>
          <w:sz w:val="20"/>
          <w:szCs w:val="20"/>
        </w:rPr>
        <w:t>Kommentar:</w:t>
      </w:r>
      <w:r>
        <w:rPr>
          <w:sz w:val="20"/>
          <w:szCs w:val="20"/>
        </w:rPr>
        <w:t xml:space="preserve"> __________________________________________________________________________</w:t>
      </w:r>
    </w:p>
    <w:p w14:paraId="03891424" w14:textId="3CD64EFE" w:rsidR="00F6234C" w:rsidRDefault="00F6234C" w:rsidP="00DD079B">
      <w:pPr>
        <w:rPr>
          <w:sz w:val="20"/>
          <w:szCs w:val="20"/>
        </w:rPr>
      </w:pPr>
    </w:p>
    <w:p w14:paraId="04A13CAB" w14:textId="38A13028" w:rsidR="00F6234C" w:rsidRDefault="00F6234C" w:rsidP="00DD079B">
      <w:pPr>
        <w:rPr>
          <w:sz w:val="20"/>
          <w:szCs w:val="20"/>
        </w:rPr>
      </w:pPr>
    </w:p>
    <w:p w14:paraId="1AC145AD" w14:textId="77777777" w:rsidR="00F6234C" w:rsidRDefault="00F6234C" w:rsidP="00DD079B">
      <w:pPr>
        <w:rPr>
          <w:sz w:val="20"/>
          <w:szCs w:val="20"/>
        </w:rPr>
      </w:pPr>
    </w:p>
    <w:p w14:paraId="7301F5C5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Barnmorskemottagning (BMM) </w:t>
      </w:r>
    </w:p>
    <w:p w14:paraId="2D3E70F7" w14:textId="77777777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18. BMM identifierar föräldrar som kan vara/bli i behov av extra stöd. </w:t>
      </w:r>
    </w:p>
    <w:p w14:paraId="4F808ADF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78567617" w14:textId="77777777" w:rsidTr="00FF630E">
        <w:trPr>
          <w:trHeight w:val="145"/>
          <w:jc w:val="center"/>
        </w:trPr>
        <w:tc>
          <w:tcPr>
            <w:tcW w:w="1179" w:type="dxa"/>
          </w:tcPr>
          <w:p w14:paraId="115C705F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224F9A72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62E4C826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7DDF579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7C30D489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4DBA07BD" w14:textId="77777777" w:rsidTr="00FF630E">
        <w:trPr>
          <w:trHeight w:val="110"/>
          <w:jc w:val="center"/>
        </w:trPr>
        <w:tc>
          <w:tcPr>
            <w:tcW w:w="1179" w:type="dxa"/>
          </w:tcPr>
          <w:p w14:paraId="27FD46F8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A986040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2B14E05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70AD654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5CD3D6B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74C7BDA4" w14:textId="77777777" w:rsidR="00DD079B" w:rsidRDefault="00DD079B" w:rsidP="00DD079B">
      <w:pPr>
        <w:pStyle w:val="Default"/>
        <w:rPr>
          <w:sz w:val="20"/>
          <w:szCs w:val="20"/>
        </w:rPr>
      </w:pPr>
    </w:p>
    <w:p w14:paraId="2DC33092" w14:textId="77777777" w:rsidR="00DD079B" w:rsidRDefault="00DD079B" w:rsidP="00DD079B">
      <w:pPr>
        <w:pStyle w:val="Default"/>
        <w:rPr>
          <w:sz w:val="20"/>
          <w:szCs w:val="20"/>
        </w:rPr>
      </w:pPr>
    </w:p>
    <w:p w14:paraId="342B0B69" w14:textId="4B580F8A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726181B9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21BA9A75" w14:textId="77777777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19. BMM slussar vid behov föräldrar vidare till övriga delar av familjecentralen. </w:t>
      </w:r>
    </w:p>
    <w:p w14:paraId="0EC444E9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088F04E5" w14:textId="77777777" w:rsidTr="00FF630E">
        <w:trPr>
          <w:trHeight w:val="145"/>
          <w:jc w:val="center"/>
        </w:trPr>
        <w:tc>
          <w:tcPr>
            <w:tcW w:w="1179" w:type="dxa"/>
          </w:tcPr>
          <w:p w14:paraId="1A946049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493E887E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7F07178C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4E1F4487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2094D3D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68ABA51F" w14:textId="77777777" w:rsidTr="00FF630E">
        <w:trPr>
          <w:trHeight w:val="110"/>
          <w:jc w:val="center"/>
        </w:trPr>
        <w:tc>
          <w:tcPr>
            <w:tcW w:w="1179" w:type="dxa"/>
          </w:tcPr>
          <w:p w14:paraId="71BB845A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1D1759E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B9A113B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093CE51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15EB0A6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1BEA933F" w14:textId="77777777" w:rsidR="00DD079B" w:rsidRDefault="00DD079B" w:rsidP="00DD079B">
      <w:pPr>
        <w:pStyle w:val="Default"/>
        <w:rPr>
          <w:sz w:val="20"/>
          <w:szCs w:val="20"/>
        </w:rPr>
      </w:pPr>
    </w:p>
    <w:p w14:paraId="111F8A77" w14:textId="77777777" w:rsidR="00DD079B" w:rsidRDefault="00DD079B" w:rsidP="00DD079B">
      <w:pPr>
        <w:pStyle w:val="Default"/>
        <w:rPr>
          <w:sz w:val="20"/>
          <w:szCs w:val="20"/>
        </w:rPr>
      </w:pPr>
    </w:p>
    <w:p w14:paraId="020FC203" w14:textId="774DD91E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3192AB35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62BED9FC" w14:textId="337AEB7F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20. BMM deltar i den öppna förskolan. </w:t>
      </w:r>
    </w:p>
    <w:p w14:paraId="4EBD7F33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3FD573AE" w14:textId="77777777" w:rsidTr="00FF630E">
        <w:trPr>
          <w:trHeight w:val="145"/>
          <w:jc w:val="center"/>
        </w:trPr>
        <w:tc>
          <w:tcPr>
            <w:tcW w:w="1179" w:type="dxa"/>
          </w:tcPr>
          <w:p w14:paraId="56C59B85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75EC2EE8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00D06236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555462B2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215B1F88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5E8CB69E" w14:textId="77777777" w:rsidTr="00FF630E">
        <w:trPr>
          <w:trHeight w:val="110"/>
          <w:jc w:val="center"/>
        </w:trPr>
        <w:tc>
          <w:tcPr>
            <w:tcW w:w="1179" w:type="dxa"/>
          </w:tcPr>
          <w:p w14:paraId="7AC3BACA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1E1DCC1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0DEBE3E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C351A1A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C373F86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5746BB6A" w14:textId="77777777" w:rsidR="00DD079B" w:rsidRDefault="00DD079B" w:rsidP="00DD079B">
      <w:pPr>
        <w:pStyle w:val="Default"/>
        <w:rPr>
          <w:sz w:val="20"/>
          <w:szCs w:val="20"/>
        </w:rPr>
      </w:pPr>
    </w:p>
    <w:p w14:paraId="4F90C08D" w14:textId="04EE5037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Kommentar: __________________________________________________________________________</w:t>
      </w:r>
    </w:p>
    <w:p w14:paraId="4587F791" w14:textId="0C314840" w:rsidR="00FF630E" w:rsidRDefault="00FF630E" w:rsidP="00DD079B">
      <w:pPr>
        <w:pStyle w:val="Default"/>
        <w:rPr>
          <w:sz w:val="20"/>
          <w:szCs w:val="20"/>
        </w:rPr>
      </w:pPr>
    </w:p>
    <w:p w14:paraId="59AD792B" w14:textId="66C4723B" w:rsidR="00FF630E" w:rsidRDefault="00FF630E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21. Barnmorskan deltar</w:t>
      </w:r>
      <w:r w:rsidRPr="00471539">
        <w:rPr>
          <w:sz w:val="20"/>
          <w:szCs w:val="20"/>
        </w:rPr>
        <w:t xml:space="preserve"> </w:t>
      </w:r>
      <w:r>
        <w:rPr>
          <w:sz w:val="20"/>
          <w:szCs w:val="20"/>
        </w:rPr>
        <w:t>i föräldragrupper.</w:t>
      </w:r>
      <w:r>
        <w:rPr>
          <w:sz w:val="20"/>
          <w:szCs w:val="20"/>
        </w:rPr>
        <w:br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FF630E" w14:paraId="3402B145" w14:textId="77777777" w:rsidTr="00FF630E">
        <w:trPr>
          <w:trHeight w:val="145"/>
          <w:jc w:val="center"/>
        </w:trPr>
        <w:tc>
          <w:tcPr>
            <w:tcW w:w="1179" w:type="dxa"/>
          </w:tcPr>
          <w:p w14:paraId="64B3F441" w14:textId="77777777" w:rsidR="00FF630E" w:rsidRDefault="00FF630E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79" w:type="dxa"/>
          </w:tcPr>
          <w:p w14:paraId="66AE3EAC" w14:textId="77777777" w:rsidR="00FF630E" w:rsidRDefault="00FF630E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45A73D40" w14:textId="77777777" w:rsidR="00FF630E" w:rsidRDefault="00FF630E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3BE5A840" w14:textId="77777777" w:rsidR="00FF630E" w:rsidRDefault="00FF630E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74747D95" w14:textId="77777777" w:rsidR="00FF630E" w:rsidRDefault="00FF630E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FF630E" w14:paraId="3BD5427E" w14:textId="77777777" w:rsidTr="00FF630E">
        <w:trPr>
          <w:trHeight w:val="110"/>
          <w:jc w:val="center"/>
        </w:trPr>
        <w:tc>
          <w:tcPr>
            <w:tcW w:w="1179" w:type="dxa"/>
          </w:tcPr>
          <w:p w14:paraId="66576C85" w14:textId="77777777" w:rsidR="00FF630E" w:rsidRDefault="00FF630E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2EB1CF5" w14:textId="77777777" w:rsidR="00FF630E" w:rsidRDefault="00FF630E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0C2B965" w14:textId="77777777" w:rsidR="00FF630E" w:rsidRDefault="00FF630E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94F4217" w14:textId="77777777" w:rsidR="00FF630E" w:rsidRDefault="00FF630E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0A7437F" w14:textId="77777777" w:rsidR="00FF630E" w:rsidRDefault="00FF630E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7F64B010" w14:textId="77777777" w:rsidR="00FF630E" w:rsidRDefault="00FF630E" w:rsidP="00FF630E">
      <w:pPr>
        <w:pStyle w:val="Default"/>
        <w:rPr>
          <w:sz w:val="20"/>
          <w:szCs w:val="20"/>
        </w:rPr>
      </w:pPr>
    </w:p>
    <w:p w14:paraId="54C36347" w14:textId="77777777" w:rsidR="00FF630E" w:rsidRDefault="00FF630E" w:rsidP="00FF63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Kommentar: __________________________________________________________________________</w:t>
      </w:r>
    </w:p>
    <w:p w14:paraId="7F37C267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3E83E7E7" w14:textId="77777777" w:rsidR="004A4E0A" w:rsidRDefault="004A4E0A" w:rsidP="00DD079B">
      <w:pPr>
        <w:pStyle w:val="Default"/>
        <w:rPr>
          <w:b/>
          <w:bCs/>
          <w:sz w:val="23"/>
          <w:szCs w:val="23"/>
        </w:rPr>
      </w:pPr>
    </w:p>
    <w:p w14:paraId="1929D9D0" w14:textId="184C346D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Barnavårdscentralen (BVC)</w:t>
      </w:r>
    </w:p>
    <w:p w14:paraId="7595C5B8" w14:textId="76407D91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FF630E">
        <w:rPr>
          <w:sz w:val="20"/>
          <w:szCs w:val="20"/>
        </w:rPr>
        <w:t>2</w:t>
      </w:r>
      <w:r>
        <w:rPr>
          <w:sz w:val="20"/>
          <w:szCs w:val="20"/>
        </w:rPr>
        <w:t xml:space="preserve">. BVC identifierar föräldrar som kan vara/bli i behov av extra stöd. </w:t>
      </w:r>
    </w:p>
    <w:p w14:paraId="0DCF16CA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024D61C9" w14:textId="77777777" w:rsidTr="00FF630E">
        <w:trPr>
          <w:trHeight w:val="145"/>
          <w:jc w:val="center"/>
        </w:trPr>
        <w:tc>
          <w:tcPr>
            <w:tcW w:w="1179" w:type="dxa"/>
          </w:tcPr>
          <w:p w14:paraId="5CA9E912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7D5F3F6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4A0FAFB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56D548A9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4F517048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7C88B6D0" w14:textId="77777777" w:rsidTr="00FF630E">
        <w:trPr>
          <w:trHeight w:val="110"/>
          <w:jc w:val="center"/>
        </w:trPr>
        <w:tc>
          <w:tcPr>
            <w:tcW w:w="1179" w:type="dxa"/>
          </w:tcPr>
          <w:p w14:paraId="6DAD1783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46BDEFA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955D3E4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CAEBF13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6E50F4C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23DA5275" w14:textId="77777777" w:rsidR="00DD079B" w:rsidRDefault="00DD079B" w:rsidP="00DD079B">
      <w:pPr>
        <w:pStyle w:val="Default"/>
        <w:rPr>
          <w:sz w:val="20"/>
          <w:szCs w:val="20"/>
        </w:rPr>
      </w:pPr>
    </w:p>
    <w:p w14:paraId="099A26F4" w14:textId="77777777" w:rsidR="00DD079B" w:rsidRDefault="00DD079B" w:rsidP="00DD079B">
      <w:pPr>
        <w:pStyle w:val="Default"/>
        <w:rPr>
          <w:sz w:val="20"/>
          <w:szCs w:val="20"/>
        </w:rPr>
      </w:pPr>
    </w:p>
    <w:p w14:paraId="79D506F3" w14:textId="3BFF772F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7C788DD6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37E64ACC" w14:textId="223689FA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FF630E">
        <w:rPr>
          <w:sz w:val="20"/>
          <w:szCs w:val="20"/>
        </w:rPr>
        <w:t>3</w:t>
      </w:r>
      <w:r>
        <w:rPr>
          <w:sz w:val="20"/>
          <w:szCs w:val="20"/>
        </w:rPr>
        <w:t xml:space="preserve">. BVC slussar vid behov föräldrar vidare till övriga delar av familjecentralen. </w:t>
      </w:r>
    </w:p>
    <w:p w14:paraId="18D037EC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20EA6791" w14:textId="77777777" w:rsidTr="00FF630E">
        <w:trPr>
          <w:trHeight w:val="145"/>
          <w:jc w:val="center"/>
        </w:trPr>
        <w:tc>
          <w:tcPr>
            <w:tcW w:w="1179" w:type="dxa"/>
          </w:tcPr>
          <w:p w14:paraId="06FE1AF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5D5D8BCF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68C97DB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14E9609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582BBC7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74640CA8" w14:textId="77777777" w:rsidTr="00FF630E">
        <w:trPr>
          <w:trHeight w:val="110"/>
          <w:jc w:val="center"/>
        </w:trPr>
        <w:tc>
          <w:tcPr>
            <w:tcW w:w="1179" w:type="dxa"/>
          </w:tcPr>
          <w:p w14:paraId="5B93F7F2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69BE9B0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660D88F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C60B4B3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5010D31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61FE9E66" w14:textId="77777777" w:rsidR="00F6234C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Kommentar: __________________________________________________________________________</w:t>
      </w:r>
    </w:p>
    <w:p w14:paraId="210CCC1D" w14:textId="000F9629" w:rsidR="00DD079B" w:rsidRPr="00DD079B" w:rsidRDefault="00DD079B" w:rsidP="00DD079B">
      <w:pPr>
        <w:pStyle w:val="Default"/>
        <w:rPr>
          <w:sz w:val="20"/>
          <w:szCs w:val="20"/>
        </w:rPr>
      </w:pPr>
    </w:p>
    <w:p w14:paraId="02FF465C" w14:textId="49161F28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FF630E">
        <w:rPr>
          <w:sz w:val="20"/>
          <w:szCs w:val="20"/>
        </w:rPr>
        <w:t>4</w:t>
      </w:r>
      <w:r>
        <w:rPr>
          <w:sz w:val="20"/>
          <w:szCs w:val="20"/>
        </w:rPr>
        <w:t xml:space="preserve">. BVC deltar i den öppna förskolan. </w:t>
      </w:r>
    </w:p>
    <w:p w14:paraId="163AF863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05663ACB" w14:textId="77777777" w:rsidTr="00FF630E">
        <w:trPr>
          <w:trHeight w:val="145"/>
          <w:jc w:val="center"/>
        </w:trPr>
        <w:tc>
          <w:tcPr>
            <w:tcW w:w="1179" w:type="dxa"/>
          </w:tcPr>
          <w:p w14:paraId="6F57B3F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129F54C9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05845EE4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4239095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21278D58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00F66DF0" w14:textId="77777777" w:rsidTr="00FF630E">
        <w:trPr>
          <w:trHeight w:val="110"/>
          <w:jc w:val="center"/>
        </w:trPr>
        <w:tc>
          <w:tcPr>
            <w:tcW w:w="1179" w:type="dxa"/>
          </w:tcPr>
          <w:p w14:paraId="3DEA3EB6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E749219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915BBF3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1D81E37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B0BDBA7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08E4429E" w14:textId="77777777" w:rsidR="00DD079B" w:rsidRDefault="00DD079B" w:rsidP="00DD079B">
      <w:pPr>
        <w:pStyle w:val="Default"/>
        <w:rPr>
          <w:sz w:val="20"/>
          <w:szCs w:val="20"/>
        </w:rPr>
      </w:pPr>
    </w:p>
    <w:p w14:paraId="37DC643E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1CFE7063" w14:textId="09E29880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682A3744" w14:textId="710053F8" w:rsidR="00DD079B" w:rsidRDefault="00DD079B" w:rsidP="00DD079B">
      <w:pPr>
        <w:pStyle w:val="Default"/>
        <w:rPr>
          <w:b/>
          <w:bCs/>
          <w:sz w:val="20"/>
          <w:szCs w:val="20"/>
        </w:rPr>
      </w:pPr>
    </w:p>
    <w:p w14:paraId="34A25053" w14:textId="51F051C0" w:rsidR="00F6234C" w:rsidRDefault="00F6234C" w:rsidP="00DD079B">
      <w:pPr>
        <w:pStyle w:val="Default"/>
        <w:rPr>
          <w:b/>
          <w:bCs/>
          <w:sz w:val="20"/>
          <w:szCs w:val="20"/>
        </w:rPr>
      </w:pPr>
    </w:p>
    <w:p w14:paraId="0B7D052D" w14:textId="77777777" w:rsidR="00F6234C" w:rsidRDefault="00F6234C" w:rsidP="00DD079B">
      <w:pPr>
        <w:pStyle w:val="Default"/>
        <w:rPr>
          <w:b/>
          <w:bCs/>
          <w:sz w:val="20"/>
          <w:szCs w:val="20"/>
        </w:rPr>
      </w:pPr>
    </w:p>
    <w:p w14:paraId="1C9CD066" w14:textId="735C1825" w:rsidR="00FF630E" w:rsidRPr="00FF630E" w:rsidRDefault="00FF630E" w:rsidP="00DD079B">
      <w:pPr>
        <w:pStyle w:val="Default"/>
        <w:rPr>
          <w:sz w:val="20"/>
          <w:szCs w:val="20"/>
        </w:rPr>
      </w:pPr>
      <w:r w:rsidRPr="00FF630E">
        <w:rPr>
          <w:sz w:val="20"/>
          <w:szCs w:val="20"/>
        </w:rPr>
        <w:lastRenderedPageBreak/>
        <w:t xml:space="preserve">25. BVC deltar i föräldragrupper </w:t>
      </w:r>
      <w:r>
        <w:rPr>
          <w:sz w:val="20"/>
          <w:szCs w:val="20"/>
        </w:rPr>
        <w:br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FF630E" w14:paraId="01B84C0E" w14:textId="77777777" w:rsidTr="00FF630E">
        <w:trPr>
          <w:trHeight w:val="145"/>
          <w:jc w:val="center"/>
        </w:trPr>
        <w:tc>
          <w:tcPr>
            <w:tcW w:w="1179" w:type="dxa"/>
          </w:tcPr>
          <w:p w14:paraId="46F38783" w14:textId="77777777" w:rsidR="00FF630E" w:rsidRDefault="00FF630E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79" w:type="dxa"/>
          </w:tcPr>
          <w:p w14:paraId="07A277BF" w14:textId="77777777" w:rsidR="00FF630E" w:rsidRDefault="00FF630E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7ED894FA" w14:textId="77777777" w:rsidR="00FF630E" w:rsidRDefault="00FF630E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55D83CAC" w14:textId="77777777" w:rsidR="00FF630E" w:rsidRDefault="00FF630E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639C6414" w14:textId="77777777" w:rsidR="00FF630E" w:rsidRDefault="00FF630E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FF630E" w14:paraId="737A8DEB" w14:textId="77777777" w:rsidTr="00FF630E">
        <w:trPr>
          <w:trHeight w:val="110"/>
          <w:jc w:val="center"/>
        </w:trPr>
        <w:tc>
          <w:tcPr>
            <w:tcW w:w="1179" w:type="dxa"/>
          </w:tcPr>
          <w:p w14:paraId="164A6112" w14:textId="77777777" w:rsidR="00FF630E" w:rsidRDefault="00FF630E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E7ABAEB" w14:textId="77777777" w:rsidR="00FF630E" w:rsidRDefault="00FF630E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561AFE0" w14:textId="77777777" w:rsidR="00FF630E" w:rsidRDefault="00FF630E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FA4EA70" w14:textId="77777777" w:rsidR="00FF630E" w:rsidRDefault="00FF630E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4C277CB" w14:textId="77777777" w:rsidR="00FF630E" w:rsidRDefault="00FF630E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3FA37525" w14:textId="77777777" w:rsidR="00FF630E" w:rsidRDefault="00FF630E" w:rsidP="00FF630E">
      <w:pPr>
        <w:pStyle w:val="Default"/>
        <w:rPr>
          <w:sz w:val="20"/>
          <w:szCs w:val="20"/>
        </w:rPr>
      </w:pPr>
    </w:p>
    <w:p w14:paraId="7CD1E12F" w14:textId="563C3B54" w:rsidR="00FF630E" w:rsidRDefault="00FF630E" w:rsidP="00FF63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Kommentar: __________________________________________________________________________</w:t>
      </w:r>
    </w:p>
    <w:p w14:paraId="5FBCF741" w14:textId="77777777" w:rsidR="00F6234C" w:rsidRDefault="00F6234C" w:rsidP="00FF630E">
      <w:pPr>
        <w:pStyle w:val="Default"/>
        <w:rPr>
          <w:sz w:val="20"/>
          <w:szCs w:val="20"/>
        </w:rPr>
      </w:pPr>
    </w:p>
    <w:p w14:paraId="1447E891" w14:textId="484F131B" w:rsidR="00FF630E" w:rsidRPr="00112E83" w:rsidRDefault="00FF630E" w:rsidP="00DD079B">
      <w:pPr>
        <w:pStyle w:val="Default"/>
        <w:rPr>
          <w:b/>
          <w:bCs/>
          <w:sz w:val="20"/>
          <w:szCs w:val="20"/>
        </w:rPr>
      </w:pPr>
    </w:p>
    <w:p w14:paraId="36971979" w14:textId="35E62053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Kurator</w:t>
      </w:r>
      <w:r w:rsidR="00ED7534">
        <w:rPr>
          <w:b/>
          <w:bCs/>
          <w:sz w:val="23"/>
          <w:szCs w:val="23"/>
        </w:rPr>
        <w:t>/socialrådgivare</w:t>
      </w:r>
      <w:r>
        <w:rPr>
          <w:b/>
          <w:bCs/>
          <w:sz w:val="23"/>
          <w:szCs w:val="23"/>
        </w:rPr>
        <w:t xml:space="preserve"> </w:t>
      </w:r>
    </w:p>
    <w:p w14:paraId="5DB914C4" w14:textId="4CB543D4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FF630E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FF630E" w:rsidRPr="00FF630E">
        <w:rPr>
          <w:sz w:val="20"/>
          <w:szCs w:val="20"/>
        </w:rPr>
        <w:t>Kurator/socialrådgivare</w:t>
      </w:r>
      <w:r w:rsidR="00FF630E">
        <w:rPr>
          <w:b/>
          <w:bCs/>
          <w:sz w:val="23"/>
          <w:szCs w:val="23"/>
        </w:rPr>
        <w:t xml:space="preserve"> </w:t>
      </w:r>
      <w:r>
        <w:rPr>
          <w:sz w:val="20"/>
          <w:szCs w:val="20"/>
        </w:rPr>
        <w:t xml:space="preserve">identifierar föräldrar som kan vara/bli i behov av extra stöd. </w:t>
      </w:r>
    </w:p>
    <w:p w14:paraId="205E8CEE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428C4F11" w14:textId="77777777" w:rsidTr="00FF630E">
        <w:trPr>
          <w:trHeight w:val="145"/>
          <w:jc w:val="center"/>
        </w:trPr>
        <w:tc>
          <w:tcPr>
            <w:tcW w:w="1179" w:type="dxa"/>
          </w:tcPr>
          <w:p w14:paraId="66514540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56DA8A54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18F9AFCE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3DDA2BE8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75D3345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232366BF" w14:textId="77777777" w:rsidTr="00FF630E">
        <w:trPr>
          <w:trHeight w:val="110"/>
          <w:jc w:val="center"/>
        </w:trPr>
        <w:tc>
          <w:tcPr>
            <w:tcW w:w="1179" w:type="dxa"/>
          </w:tcPr>
          <w:p w14:paraId="1BC20815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7DBCDD59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184A9B9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9700AED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A601572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202966EF" w14:textId="77777777" w:rsidR="00DD079B" w:rsidRPr="00112E83" w:rsidRDefault="00DD079B" w:rsidP="00DD079B">
      <w:pPr>
        <w:pStyle w:val="Default"/>
        <w:rPr>
          <w:sz w:val="16"/>
          <w:szCs w:val="16"/>
        </w:rPr>
      </w:pPr>
    </w:p>
    <w:p w14:paraId="6F5EA57B" w14:textId="77777777" w:rsidR="00DD079B" w:rsidRDefault="00DD079B" w:rsidP="00DD079B">
      <w:pPr>
        <w:pStyle w:val="Default"/>
        <w:rPr>
          <w:sz w:val="20"/>
          <w:szCs w:val="20"/>
        </w:rPr>
      </w:pPr>
    </w:p>
    <w:p w14:paraId="1CFF448A" w14:textId="15EA2845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07F5287F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631F32C0" w14:textId="68DCA21F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FF630E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FF630E" w:rsidRPr="00FF630E">
        <w:rPr>
          <w:sz w:val="20"/>
          <w:szCs w:val="20"/>
        </w:rPr>
        <w:t>Kurator/socialrådgivare</w:t>
      </w:r>
      <w:r w:rsidR="00FF630E">
        <w:rPr>
          <w:b/>
          <w:bCs/>
          <w:sz w:val="23"/>
          <w:szCs w:val="23"/>
        </w:rPr>
        <w:t xml:space="preserve"> </w:t>
      </w:r>
      <w:r w:rsidR="00ED7534">
        <w:rPr>
          <w:sz w:val="20"/>
          <w:szCs w:val="20"/>
        </w:rPr>
        <w:t>s</w:t>
      </w:r>
      <w:r>
        <w:rPr>
          <w:sz w:val="20"/>
          <w:szCs w:val="20"/>
        </w:rPr>
        <w:t xml:space="preserve">lussar vid behov föräldrar vidare till övriga delar av familjecentralen. </w:t>
      </w:r>
    </w:p>
    <w:p w14:paraId="3EEAECCE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1C173097" w14:textId="77777777" w:rsidTr="00FF630E">
        <w:trPr>
          <w:trHeight w:val="145"/>
          <w:jc w:val="center"/>
        </w:trPr>
        <w:tc>
          <w:tcPr>
            <w:tcW w:w="1179" w:type="dxa"/>
          </w:tcPr>
          <w:p w14:paraId="558B7ABE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62F0B80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47D162D9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46CA0B67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50244FD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6F65B20D" w14:textId="77777777" w:rsidTr="00FF630E">
        <w:trPr>
          <w:trHeight w:val="110"/>
          <w:jc w:val="center"/>
        </w:trPr>
        <w:tc>
          <w:tcPr>
            <w:tcW w:w="1179" w:type="dxa"/>
          </w:tcPr>
          <w:p w14:paraId="40AFC9A7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2D7D95F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DBAD2DA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337B7A9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B8D864B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2B6C8F84" w14:textId="77777777" w:rsidR="00DD079B" w:rsidRPr="00112E83" w:rsidRDefault="00DD079B" w:rsidP="00DD079B">
      <w:pPr>
        <w:pStyle w:val="Default"/>
        <w:rPr>
          <w:sz w:val="16"/>
          <w:szCs w:val="16"/>
        </w:rPr>
      </w:pPr>
    </w:p>
    <w:p w14:paraId="7ECA78EA" w14:textId="77777777" w:rsidR="00DD079B" w:rsidRDefault="00DD079B" w:rsidP="00DD079B">
      <w:pPr>
        <w:pStyle w:val="Default"/>
        <w:rPr>
          <w:sz w:val="20"/>
          <w:szCs w:val="20"/>
        </w:rPr>
      </w:pPr>
    </w:p>
    <w:p w14:paraId="388DB187" w14:textId="4B826228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2EE06016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70D2EFE0" w14:textId="23B00E54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FF630E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FF630E" w:rsidRPr="00FF630E">
        <w:rPr>
          <w:sz w:val="20"/>
          <w:szCs w:val="20"/>
        </w:rPr>
        <w:t>Kurator/socialrådgivare</w:t>
      </w:r>
      <w:r w:rsidR="00FF630E">
        <w:rPr>
          <w:b/>
          <w:bCs/>
          <w:sz w:val="23"/>
          <w:szCs w:val="23"/>
        </w:rPr>
        <w:t xml:space="preserve"> </w:t>
      </w:r>
      <w:r>
        <w:rPr>
          <w:sz w:val="20"/>
          <w:szCs w:val="20"/>
        </w:rPr>
        <w:t xml:space="preserve">deltar i den öppna förskolan. </w:t>
      </w:r>
    </w:p>
    <w:p w14:paraId="674953F1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5F72B7BF" w14:textId="77777777" w:rsidTr="00FF630E">
        <w:trPr>
          <w:trHeight w:val="145"/>
          <w:jc w:val="center"/>
        </w:trPr>
        <w:tc>
          <w:tcPr>
            <w:tcW w:w="1179" w:type="dxa"/>
          </w:tcPr>
          <w:p w14:paraId="0326303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6B14D538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1944AF5F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7B089AD0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14280C76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6D45113F" w14:textId="77777777" w:rsidTr="00FF630E">
        <w:trPr>
          <w:trHeight w:val="110"/>
          <w:jc w:val="center"/>
        </w:trPr>
        <w:tc>
          <w:tcPr>
            <w:tcW w:w="1179" w:type="dxa"/>
          </w:tcPr>
          <w:p w14:paraId="4F001305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0E69197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86C217A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74D1412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307CCB5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0DB38165" w14:textId="77777777" w:rsidR="00DD079B" w:rsidRPr="00112E83" w:rsidRDefault="00DD079B" w:rsidP="00DD079B">
      <w:pPr>
        <w:pStyle w:val="Default"/>
        <w:rPr>
          <w:sz w:val="16"/>
          <w:szCs w:val="16"/>
        </w:rPr>
      </w:pPr>
    </w:p>
    <w:p w14:paraId="3A77BB8F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1E633BD0" w14:textId="124B1BD6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5FFA4C63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20516A27" w14:textId="28C042CE" w:rsidR="00DD079B" w:rsidRDefault="00DD079B" w:rsidP="00DD079B">
      <w:pPr>
        <w:pStyle w:val="Default"/>
        <w:rPr>
          <w:sz w:val="20"/>
          <w:szCs w:val="20"/>
        </w:rPr>
      </w:pPr>
      <w:r w:rsidRPr="00471539">
        <w:rPr>
          <w:sz w:val="20"/>
          <w:szCs w:val="20"/>
        </w:rPr>
        <w:t>2</w:t>
      </w:r>
      <w:r w:rsidR="00FF630E">
        <w:rPr>
          <w:sz w:val="20"/>
          <w:szCs w:val="20"/>
        </w:rPr>
        <w:t>9</w:t>
      </w:r>
      <w:r w:rsidRPr="00471539">
        <w:rPr>
          <w:sz w:val="20"/>
          <w:szCs w:val="20"/>
        </w:rPr>
        <w:t xml:space="preserve">. </w:t>
      </w:r>
      <w:r w:rsidR="00FF630E" w:rsidRPr="00FF630E">
        <w:rPr>
          <w:sz w:val="20"/>
          <w:szCs w:val="20"/>
        </w:rPr>
        <w:t>Kurator/socialrådgivare</w:t>
      </w:r>
      <w:r w:rsidR="00FF630E">
        <w:rPr>
          <w:b/>
          <w:bCs/>
          <w:sz w:val="23"/>
          <w:szCs w:val="23"/>
        </w:rPr>
        <w:t xml:space="preserve"> </w:t>
      </w:r>
      <w:r>
        <w:rPr>
          <w:sz w:val="20"/>
          <w:szCs w:val="20"/>
        </w:rPr>
        <w:t>deltar</w:t>
      </w:r>
      <w:r w:rsidRPr="00471539">
        <w:rPr>
          <w:sz w:val="20"/>
          <w:szCs w:val="20"/>
        </w:rPr>
        <w:t xml:space="preserve"> </w:t>
      </w:r>
      <w:r>
        <w:rPr>
          <w:sz w:val="20"/>
          <w:szCs w:val="20"/>
        </w:rPr>
        <w:t>i föräldragrupper.</w:t>
      </w:r>
    </w:p>
    <w:p w14:paraId="6E621B21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490E37E6" w14:textId="77777777" w:rsidTr="00FF630E">
        <w:trPr>
          <w:trHeight w:val="145"/>
          <w:jc w:val="center"/>
        </w:trPr>
        <w:tc>
          <w:tcPr>
            <w:tcW w:w="1179" w:type="dxa"/>
          </w:tcPr>
          <w:p w14:paraId="44B7AD56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558188E5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656D8C0F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36A3179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29CD6E5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1C6A975F" w14:textId="77777777" w:rsidTr="00FF630E">
        <w:trPr>
          <w:trHeight w:val="110"/>
          <w:jc w:val="center"/>
        </w:trPr>
        <w:tc>
          <w:tcPr>
            <w:tcW w:w="1179" w:type="dxa"/>
          </w:tcPr>
          <w:p w14:paraId="418352EA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610A51C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79B15AA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39AE338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80B8141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403DDB8C" w14:textId="77777777" w:rsidR="00DD079B" w:rsidRPr="00112E83" w:rsidRDefault="00DD079B" w:rsidP="00DD079B">
      <w:pPr>
        <w:pStyle w:val="Default"/>
        <w:rPr>
          <w:sz w:val="16"/>
          <w:szCs w:val="16"/>
        </w:rPr>
      </w:pPr>
    </w:p>
    <w:p w14:paraId="201C6101" w14:textId="77777777" w:rsidR="00DD079B" w:rsidRDefault="00DD079B" w:rsidP="00DD079B">
      <w:pPr>
        <w:pStyle w:val="Default"/>
        <w:rPr>
          <w:sz w:val="20"/>
          <w:szCs w:val="20"/>
        </w:rPr>
      </w:pPr>
    </w:p>
    <w:p w14:paraId="7BC2205A" w14:textId="1B24D105" w:rsidR="00DD079B" w:rsidRPr="00112E83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6160175A" w14:textId="77777777" w:rsidR="00DD079B" w:rsidRPr="00112E83" w:rsidRDefault="00DD079B" w:rsidP="00DD079B">
      <w:pPr>
        <w:pStyle w:val="Default"/>
        <w:rPr>
          <w:b/>
          <w:bCs/>
          <w:sz w:val="20"/>
          <w:szCs w:val="20"/>
        </w:rPr>
      </w:pPr>
    </w:p>
    <w:p w14:paraId="3E6CBEDF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Öppen förskola </w:t>
      </w:r>
    </w:p>
    <w:p w14:paraId="6CE34F6B" w14:textId="45C65A74" w:rsidR="00DD079B" w:rsidRDefault="00FF630E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30</w:t>
      </w:r>
      <w:r w:rsidR="00DD079B">
        <w:rPr>
          <w:sz w:val="20"/>
          <w:szCs w:val="20"/>
        </w:rPr>
        <w:t xml:space="preserve">. Pedagog identifierar föräldrar som kan vara/bli i behov av extra stöd. </w:t>
      </w:r>
    </w:p>
    <w:p w14:paraId="676AB6FA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6ED10E80" w14:textId="77777777" w:rsidTr="00FF630E">
        <w:trPr>
          <w:trHeight w:val="145"/>
          <w:jc w:val="center"/>
        </w:trPr>
        <w:tc>
          <w:tcPr>
            <w:tcW w:w="1179" w:type="dxa"/>
          </w:tcPr>
          <w:p w14:paraId="03FA7F72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3BF7FE19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33DBDC1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14969A5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70AB185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22C75107" w14:textId="77777777" w:rsidTr="00FF630E">
        <w:trPr>
          <w:trHeight w:val="110"/>
          <w:jc w:val="center"/>
        </w:trPr>
        <w:tc>
          <w:tcPr>
            <w:tcW w:w="1179" w:type="dxa"/>
          </w:tcPr>
          <w:p w14:paraId="6526497F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8DE76DD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982BB13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74FA9FD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638F979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537C4A9D" w14:textId="77777777" w:rsidR="00DD079B" w:rsidRDefault="00DD079B" w:rsidP="00DD079B">
      <w:pPr>
        <w:pStyle w:val="Default"/>
        <w:rPr>
          <w:sz w:val="20"/>
          <w:szCs w:val="20"/>
        </w:rPr>
      </w:pPr>
    </w:p>
    <w:p w14:paraId="62475767" w14:textId="77777777" w:rsidR="00DD079B" w:rsidRDefault="00DD079B" w:rsidP="00DD079B">
      <w:pPr>
        <w:pStyle w:val="Default"/>
        <w:rPr>
          <w:sz w:val="20"/>
          <w:szCs w:val="20"/>
        </w:rPr>
      </w:pPr>
    </w:p>
    <w:p w14:paraId="65F0F99C" w14:textId="5D9E8DC9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26B24890" w14:textId="77777777" w:rsidR="00FF630E" w:rsidRDefault="00FF630E" w:rsidP="00DD079B">
      <w:pPr>
        <w:pStyle w:val="Default"/>
        <w:rPr>
          <w:sz w:val="20"/>
          <w:szCs w:val="20"/>
        </w:rPr>
      </w:pPr>
    </w:p>
    <w:p w14:paraId="68A4C4CA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141E6189" w14:textId="32FAE135" w:rsidR="00DD079B" w:rsidRDefault="00FF630E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31</w:t>
      </w:r>
      <w:r w:rsidR="00DD079B">
        <w:rPr>
          <w:sz w:val="20"/>
          <w:szCs w:val="20"/>
        </w:rPr>
        <w:t xml:space="preserve">. Pedagog slussar vid behov föräldrar vidare till övriga delar av familjecentralen. </w:t>
      </w:r>
    </w:p>
    <w:p w14:paraId="6C908AAD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4F1D0767" w14:textId="77777777" w:rsidTr="00FF630E">
        <w:trPr>
          <w:trHeight w:val="145"/>
          <w:jc w:val="center"/>
        </w:trPr>
        <w:tc>
          <w:tcPr>
            <w:tcW w:w="1179" w:type="dxa"/>
          </w:tcPr>
          <w:p w14:paraId="0024FAC0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25B43A72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0E32DEB7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5096D64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45A7BD7C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102CAB96" w14:textId="77777777" w:rsidTr="00FF630E">
        <w:trPr>
          <w:trHeight w:val="110"/>
          <w:jc w:val="center"/>
        </w:trPr>
        <w:tc>
          <w:tcPr>
            <w:tcW w:w="1179" w:type="dxa"/>
          </w:tcPr>
          <w:p w14:paraId="27B1CD97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B28E528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AEC1E6D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F580ED7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03E46BE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1CBF54B0" w14:textId="77777777" w:rsidR="00DD079B" w:rsidRDefault="00DD079B" w:rsidP="00DD079B">
      <w:pPr>
        <w:pStyle w:val="Default"/>
        <w:rPr>
          <w:sz w:val="20"/>
          <w:szCs w:val="20"/>
        </w:rPr>
      </w:pPr>
    </w:p>
    <w:p w14:paraId="7320AA71" w14:textId="77777777" w:rsidR="00DD079B" w:rsidRDefault="00DD079B" w:rsidP="00DD079B">
      <w:pPr>
        <w:pStyle w:val="Default"/>
        <w:rPr>
          <w:sz w:val="20"/>
          <w:szCs w:val="20"/>
        </w:rPr>
      </w:pPr>
    </w:p>
    <w:p w14:paraId="4737AE55" w14:textId="4F79A796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3E27C154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1630942D" w14:textId="4B08737B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FF630E">
        <w:rPr>
          <w:sz w:val="20"/>
          <w:szCs w:val="20"/>
        </w:rPr>
        <w:t>2</w:t>
      </w:r>
      <w:r>
        <w:rPr>
          <w:sz w:val="20"/>
          <w:szCs w:val="20"/>
        </w:rPr>
        <w:t xml:space="preserve">. Pedagog deltar i föräldragrupper. </w:t>
      </w:r>
    </w:p>
    <w:p w14:paraId="60B141F6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169D69F4" w14:textId="77777777" w:rsidTr="00FF630E">
        <w:trPr>
          <w:trHeight w:val="145"/>
          <w:jc w:val="center"/>
        </w:trPr>
        <w:tc>
          <w:tcPr>
            <w:tcW w:w="1179" w:type="dxa"/>
          </w:tcPr>
          <w:p w14:paraId="0B3C5C60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25B098D5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02E3E19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7B516EBC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7E121430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66BDF012" w14:textId="77777777" w:rsidTr="00FF630E">
        <w:trPr>
          <w:trHeight w:val="110"/>
          <w:jc w:val="center"/>
        </w:trPr>
        <w:tc>
          <w:tcPr>
            <w:tcW w:w="1179" w:type="dxa"/>
          </w:tcPr>
          <w:p w14:paraId="2FF67A80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DC65792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D1A3210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0FF683A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714E5FCB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1FAFD029" w14:textId="77777777" w:rsidR="00DD079B" w:rsidRDefault="00DD079B" w:rsidP="00DD079B">
      <w:pPr>
        <w:pStyle w:val="Default"/>
        <w:rPr>
          <w:sz w:val="20"/>
          <w:szCs w:val="20"/>
        </w:rPr>
      </w:pPr>
    </w:p>
    <w:p w14:paraId="36D184C5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1EDF452C" w14:textId="69A14429" w:rsidR="00DD079B" w:rsidRPr="000548B2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766D6706" w14:textId="77777777" w:rsidR="00DD079B" w:rsidRDefault="00DD079B" w:rsidP="00DD079B">
      <w:pPr>
        <w:rPr>
          <w:sz w:val="20"/>
          <w:szCs w:val="20"/>
        </w:rPr>
      </w:pPr>
    </w:p>
    <w:p w14:paraId="5E163A4D" w14:textId="77777777" w:rsidR="00DD079B" w:rsidRPr="00890FCF" w:rsidRDefault="00DD079B" w:rsidP="00DD079B">
      <w:pPr>
        <w:pStyle w:val="Rubrik1"/>
        <w:ind w:right="850"/>
        <w:rPr>
          <w:color w:val="0090D4"/>
          <w:szCs w:val="56"/>
        </w:rPr>
      </w:pPr>
      <w:r>
        <w:rPr>
          <w:color w:val="0090D4"/>
          <w:szCs w:val="56"/>
        </w:rPr>
        <w:t>Jämlikt/</w:t>
      </w:r>
      <w:r w:rsidRPr="00890FCF">
        <w:rPr>
          <w:color w:val="0090D4"/>
          <w:szCs w:val="56"/>
        </w:rPr>
        <w:t xml:space="preserve">Jämställdhet </w:t>
      </w:r>
    </w:p>
    <w:p w14:paraId="15C7962F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24D9465E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Deltagande </w:t>
      </w:r>
    </w:p>
    <w:p w14:paraId="3E6D4DF4" w14:textId="20981588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FF630E">
        <w:rPr>
          <w:sz w:val="20"/>
          <w:szCs w:val="20"/>
        </w:rPr>
        <w:t>3</w:t>
      </w:r>
      <w:r>
        <w:rPr>
          <w:sz w:val="20"/>
          <w:szCs w:val="20"/>
        </w:rPr>
        <w:t xml:space="preserve">. Verksamheten utformas så att alla föräldrar ska kunna deltaga. </w:t>
      </w:r>
      <w:r w:rsidR="00FF630E">
        <w:rPr>
          <w:sz w:val="20"/>
          <w:szCs w:val="20"/>
        </w:rPr>
        <w:t>(artikel</w:t>
      </w:r>
      <w:r>
        <w:rPr>
          <w:sz w:val="20"/>
          <w:szCs w:val="20"/>
        </w:rPr>
        <w:t xml:space="preserve"> 2) </w:t>
      </w:r>
    </w:p>
    <w:p w14:paraId="02546043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751FE711" w14:textId="77777777" w:rsidTr="00FF630E">
        <w:trPr>
          <w:trHeight w:val="145"/>
          <w:jc w:val="center"/>
        </w:trPr>
        <w:tc>
          <w:tcPr>
            <w:tcW w:w="1179" w:type="dxa"/>
          </w:tcPr>
          <w:p w14:paraId="79FD9CE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1179AE28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041AE35E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16912E6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5AAE8B39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6BFE1F8B" w14:textId="77777777" w:rsidTr="00FF630E">
        <w:trPr>
          <w:trHeight w:val="110"/>
          <w:jc w:val="center"/>
        </w:trPr>
        <w:tc>
          <w:tcPr>
            <w:tcW w:w="1179" w:type="dxa"/>
          </w:tcPr>
          <w:p w14:paraId="63F05D73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73E02BC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0FBA6BC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1385C3B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A37066C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0F0D0E30" w14:textId="77777777" w:rsidR="00DD079B" w:rsidRDefault="00DD079B" w:rsidP="00DD079B">
      <w:pPr>
        <w:pStyle w:val="Default"/>
        <w:rPr>
          <w:sz w:val="20"/>
          <w:szCs w:val="20"/>
        </w:rPr>
      </w:pPr>
    </w:p>
    <w:p w14:paraId="02E5F021" w14:textId="77777777" w:rsidR="00DD079B" w:rsidRDefault="00DD079B" w:rsidP="00DD079B">
      <w:pPr>
        <w:pStyle w:val="Default"/>
        <w:rPr>
          <w:sz w:val="20"/>
          <w:szCs w:val="20"/>
        </w:rPr>
      </w:pPr>
    </w:p>
    <w:p w14:paraId="4A39C74D" w14:textId="21FDFA0B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259FC059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7CA2EBF9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Information </w:t>
      </w:r>
    </w:p>
    <w:p w14:paraId="1143A0E7" w14:textId="2573EB02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FF630E">
        <w:rPr>
          <w:sz w:val="20"/>
          <w:szCs w:val="20"/>
        </w:rPr>
        <w:t>4</w:t>
      </w:r>
      <w:r>
        <w:rPr>
          <w:sz w:val="20"/>
          <w:szCs w:val="20"/>
        </w:rPr>
        <w:t xml:space="preserve">. Alla föräldrar får information om familjecentralens alla verksamheter som stöd i föräldrarollen. </w:t>
      </w:r>
      <w:r w:rsidR="00FF630E">
        <w:rPr>
          <w:sz w:val="20"/>
          <w:szCs w:val="20"/>
        </w:rPr>
        <w:t>(artikel</w:t>
      </w:r>
      <w:r>
        <w:rPr>
          <w:sz w:val="20"/>
          <w:szCs w:val="20"/>
        </w:rPr>
        <w:t xml:space="preserve"> 5,17,18,24) </w:t>
      </w:r>
    </w:p>
    <w:p w14:paraId="6A8071B1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404C42BB" w14:textId="77777777" w:rsidTr="00FF630E">
        <w:trPr>
          <w:trHeight w:val="145"/>
          <w:jc w:val="center"/>
        </w:trPr>
        <w:tc>
          <w:tcPr>
            <w:tcW w:w="1179" w:type="dxa"/>
          </w:tcPr>
          <w:p w14:paraId="5C9680D8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14D9CDBD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02B69B6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3273E2A2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22CA2724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610ABF69" w14:textId="77777777" w:rsidTr="00FF630E">
        <w:trPr>
          <w:trHeight w:val="110"/>
          <w:jc w:val="center"/>
        </w:trPr>
        <w:tc>
          <w:tcPr>
            <w:tcW w:w="1179" w:type="dxa"/>
          </w:tcPr>
          <w:p w14:paraId="48A8D1AE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F80E092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E340B24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D9C5692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1B1E77F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745E1BE6" w14:textId="77777777" w:rsidR="00DD079B" w:rsidRDefault="00DD079B" w:rsidP="00DD079B">
      <w:pPr>
        <w:pStyle w:val="Default"/>
        <w:rPr>
          <w:sz w:val="20"/>
          <w:szCs w:val="20"/>
        </w:rPr>
      </w:pPr>
    </w:p>
    <w:p w14:paraId="596130F4" w14:textId="77777777" w:rsidR="00DD079B" w:rsidRDefault="00DD079B" w:rsidP="00DD079B">
      <w:pPr>
        <w:pStyle w:val="Default"/>
        <w:rPr>
          <w:sz w:val="20"/>
          <w:szCs w:val="20"/>
        </w:rPr>
      </w:pPr>
    </w:p>
    <w:p w14:paraId="009FD7C9" w14:textId="08DFFC9E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0F25F704" w14:textId="77777777" w:rsidR="00DD079B" w:rsidRDefault="00DD079B" w:rsidP="00DD079B">
      <w:pPr>
        <w:pStyle w:val="Default"/>
        <w:rPr>
          <w:sz w:val="20"/>
          <w:szCs w:val="20"/>
        </w:rPr>
      </w:pPr>
    </w:p>
    <w:p w14:paraId="3E820263" w14:textId="77777777" w:rsidR="00DD079B" w:rsidRDefault="00DD079B" w:rsidP="00DD079B">
      <w:pPr>
        <w:pStyle w:val="Default"/>
        <w:rPr>
          <w:sz w:val="20"/>
          <w:szCs w:val="20"/>
        </w:rPr>
      </w:pPr>
    </w:p>
    <w:p w14:paraId="1CA25C35" w14:textId="77777777" w:rsidR="00DD079B" w:rsidRPr="00890FCF" w:rsidRDefault="00DD079B" w:rsidP="00DD079B">
      <w:pPr>
        <w:pStyle w:val="Rubrik1"/>
        <w:ind w:right="850"/>
        <w:rPr>
          <w:color w:val="0090D4"/>
          <w:szCs w:val="56"/>
        </w:rPr>
      </w:pPr>
      <w:r w:rsidRPr="00890FCF">
        <w:rPr>
          <w:color w:val="0090D4"/>
          <w:szCs w:val="56"/>
        </w:rPr>
        <w:t xml:space="preserve">Samverkan </w:t>
      </w:r>
    </w:p>
    <w:p w14:paraId="1BB81CF2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013B3288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Förutsättningar för samarbete </w:t>
      </w:r>
    </w:p>
    <w:p w14:paraId="570E2AE0" w14:textId="483B0C5E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FF630E">
        <w:rPr>
          <w:sz w:val="20"/>
          <w:szCs w:val="20"/>
        </w:rPr>
        <w:t>5</w:t>
      </w:r>
      <w:r>
        <w:rPr>
          <w:sz w:val="20"/>
          <w:szCs w:val="20"/>
        </w:rPr>
        <w:t xml:space="preserve">. Kunskap och respekt för yrkesgruppernas olika uppdrag visar sig i det vardagliga arbetet. </w:t>
      </w:r>
      <w:r w:rsidR="00FF630E">
        <w:rPr>
          <w:sz w:val="20"/>
          <w:szCs w:val="20"/>
        </w:rPr>
        <w:t xml:space="preserve">         (artikel</w:t>
      </w:r>
      <w:r>
        <w:rPr>
          <w:sz w:val="20"/>
          <w:szCs w:val="20"/>
        </w:rPr>
        <w:t xml:space="preserve"> 6,42) </w:t>
      </w:r>
    </w:p>
    <w:p w14:paraId="558FB84E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0247B62B" w14:textId="77777777" w:rsidTr="00FF630E">
        <w:trPr>
          <w:trHeight w:val="145"/>
          <w:jc w:val="center"/>
        </w:trPr>
        <w:tc>
          <w:tcPr>
            <w:tcW w:w="1179" w:type="dxa"/>
          </w:tcPr>
          <w:p w14:paraId="059E60F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27FB2C17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69D73CF4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014A4B3D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1A351A89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34A88D39" w14:textId="77777777" w:rsidTr="00FF630E">
        <w:trPr>
          <w:trHeight w:val="110"/>
          <w:jc w:val="center"/>
        </w:trPr>
        <w:tc>
          <w:tcPr>
            <w:tcW w:w="1179" w:type="dxa"/>
          </w:tcPr>
          <w:p w14:paraId="142437AC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C788B7A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78BB32E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565C46D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C2D65D6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413E8C50" w14:textId="77777777" w:rsidR="00DD079B" w:rsidRDefault="00DD079B" w:rsidP="00DD079B">
      <w:pPr>
        <w:pStyle w:val="Default"/>
        <w:rPr>
          <w:sz w:val="20"/>
          <w:szCs w:val="20"/>
        </w:rPr>
      </w:pPr>
    </w:p>
    <w:p w14:paraId="1799B347" w14:textId="77777777" w:rsidR="00DD079B" w:rsidRDefault="00DD079B" w:rsidP="00DD079B">
      <w:pPr>
        <w:pStyle w:val="Default"/>
        <w:rPr>
          <w:sz w:val="20"/>
          <w:szCs w:val="20"/>
        </w:rPr>
      </w:pPr>
    </w:p>
    <w:p w14:paraId="7E7F78F1" w14:textId="2140A1D2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7B4FA0B2" w14:textId="5A6E9CA6" w:rsidR="00DD079B" w:rsidRDefault="00DD079B" w:rsidP="00DD079B">
      <w:pPr>
        <w:pStyle w:val="Default"/>
        <w:rPr>
          <w:sz w:val="20"/>
          <w:szCs w:val="20"/>
        </w:rPr>
      </w:pPr>
    </w:p>
    <w:p w14:paraId="607C634B" w14:textId="1EFA3008" w:rsidR="00F6234C" w:rsidRDefault="00F6234C" w:rsidP="00DD079B">
      <w:pPr>
        <w:pStyle w:val="Default"/>
        <w:rPr>
          <w:sz w:val="20"/>
          <w:szCs w:val="20"/>
        </w:rPr>
      </w:pPr>
    </w:p>
    <w:p w14:paraId="7F115913" w14:textId="57933A9E" w:rsidR="00F6234C" w:rsidRDefault="00F6234C" w:rsidP="00DD079B">
      <w:pPr>
        <w:pStyle w:val="Default"/>
        <w:rPr>
          <w:sz w:val="20"/>
          <w:szCs w:val="20"/>
        </w:rPr>
      </w:pPr>
    </w:p>
    <w:p w14:paraId="4FA85FC5" w14:textId="77777777" w:rsidR="00F6234C" w:rsidRDefault="00F6234C" w:rsidP="00DD079B">
      <w:pPr>
        <w:pStyle w:val="Default"/>
        <w:rPr>
          <w:sz w:val="20"/>
          <w:szCs w:val="20"/>
        </w:rPr>
      </w:pPr>
    </w:p>
    <w:p w14:paraId="38D4C347" w14:textId="525D73D9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F6234C">
        <w:rPr>
          <w:sz w:val="20"/>
          <w:szCs w:val="20"/>
        </w:rPr>
        <w:t>6</w:t>
      </w:r>
      <w:r>
        <w:rPr>
          <w:sz w:val="20"/>
          <w:szCs w:val="20"/>
        </w:rPr>
        <w:t xml:space="preserve">. Det övergripande samverkansavtalet är väl känt hos medarbetarna. </w:t>
      </w:r>
    </w:p>
    <w:p w14:paraId="555442F3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1EDBC79E" w14:textId="77777777" w:rsidTr="00FF630E">
        <w:trPr>
          <w:trHeight w:val="145"/>
          <w:jc w:val="center"/>
        </w:trPr>
        <w:tc>
          <w:tcPr>
            <w:tcW w:w="1179" w:type="dxa"/>
          </w:tcPr>
          <w:p w14:paraId="1C993B0C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3D7AFBE0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321D82EA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313409E0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346B9910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360731E2" w14:textId="77777777" w:rsidTr="00FF630E">
        <w:trPr>
          <w:trHeight w:val="110"/>
          <w:jc w:val="center"/>
        </w:trPr>
        <w:tc>
          <w:tcPr>
            <w:tcW w:w="1179" w:type="dxa"/>
          </w:tcPr>
          <w:p w14:paraId="7085B2D7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42AD605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A6157A9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36C99B4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85167C9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4D1176DB" w14:textId="77777777" w:rsidR="00DD079B" w:rsidRDefault="00DD079B" w:rsidP="00DD079B">
      <w:pPr>
        <w:pStyle w:val="Default"/>
        <w:rPr>
          <w:sz w:val="20"/>
          <w:szCs w:val="20"/>
        </w:rPr>
      </w:pPr>
    </w:p>
    <w:p w14:paraId="32097B89" w14:textId="77777777" w:rsidR="00DD079B" w:rsidRDefault="00DD079B" w:rsidP="00DD079B">
      <w:pPr>
        <w:pStyle w:val="Default"/>
        <w:rPr>
          <w:sz w:val="20"/>
          <w:szCs w:val="20"/>
        </w:rPr>
      </w:pPr>
    </w:p>
    <w:p w14:paraId="30D517A7" w14:textId="003BBFDA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79F9362F" w14:textId="66323B19" w:rsidR="00DD079B" w:rsidRDefault="00DD079B" w:rsidP="00DD079B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8A0A514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Gemensamma mål </w:t>
      </w:r>
    </w:p>
    <w:p w14:paraId="75E9E1C7" w14:textId="430269A7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F6234C">
        <w:rPr>
          <w:sz w:val="20"/>
          <w:szCs w:val="20"/>
        </w:rPr>
        <w:t>7</w:t>
      </w:r>
      <w:r>
        <w:rPr>
          <w:sz w:val="20"/>
          <w:szCs w:val="20"/>
        </w:rPr>
        <w:t xml:space="preserve">. Det finns gemensamma uppföljningsbara mål för familjecentralens verksamhet som är väl kända hos medarbetarna. </w:t>
      </w:r>
    </w:p>
    <w:p w14:paraId="2887969D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4ABAB08A" w14:textId="77777777" w:rsidTr="00FF630E">
        <w:trPr>
          <w:trHeight w:val="145"/>
          <w:jc w:val="center"/>
        </w:trPr>
        <w:tc>
          <w:tcPr>
            <w:tcW w:w="1179" w:type="dxa"/>
          </w:tcPr>
          <w:p w14:paraId="74A9E0A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341D05F2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5879D846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556ADA95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7F506835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14804271" w14:textId="77777777" w:rsidTr="00FF630E">
        <w:trPr>
          <w:trHeight w:val="110"/>
          <w:jc w:val="center"/>
        </w:trPr>
        <w:tc>
          <w:tcPr>
            <w:tcW w:w="1179" w:type="dxa"/>
          </w:tcPr>
          <w:p w14:paraId="77137E90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41EB51C0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7BABFAE7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FC56D0D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3F54C63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17819FAD" w14:textId="77777777" w:rsidR="00DD079B" w:rsidRDefault="00DD079B" w:rsidP="00DD079B">
      <w:pPr>
        <w:pStyle w:val="Default"/>
        <w:rPr>
          <w:sz w:val="20"/>
          <w:szCs w:val="20"/>
        </w:rPr>
      </w:pPr>
    </w:p>
    <w:p w14:paraId="62D77348" w14:textId="77777777" w:rsidR="00DD079B" w:rsidRDefault="00DD079B" w:rsidP="00DD079B">
      <w:pPr>
        <w:pStyle w:val="Default"/>
        <w:rPr>
          <w:sz w:val="20"/>
          <w:szCs w:val="20"/>
        </w:rPr>
      </w:pPr>
    </w:p>
    <w:p w14:paraId="7E6E7D46" w14:textId="7DE1601E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6FC8EAC0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09E2BF90" w14:textId="77777777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Uppföljning </w:t>
      </w:r>
    </w:p>
    <w:p w14:paraId="5ADBBBDF" w14:textId="4F9DDFA7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F6234C">
        <w:rPr>
          <w:sz w:val="20"/>
          <w:szCs w:val="20"/>
        </w:rPr>
        <w:t>8</w:t>
      </w:r>
      <w:r>
        <w:rPr>
          <w:sz w:val="20"/>
          <w:szCs w:val="20"/>
        </w:rPr>
        <w:t xml:space="preserve">. De gemensamma målen följs upp regelbundet genom den årliga verksamhetsuppföljningen. </w:t>
      </w:r>
    </w:p>
    <w:p w14:paraId="3AC33B92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309F8872" w14:textId="77777777" w:rsidTr="00FF630E">
        <w:trPr>
          <w:trHeight w:val="145"/>
          <w:jc w:val="center"/>
        </w:trPr>
        <w:tc>
          <w:tcPr>
            <w:tcW w:w="1179" w:type="dxa"/>
          </w:tcPr>
          <w:p w14:paraId="6ED1168B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665ACFC6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44E1D3BE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268500AF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5777F930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2AF1B06C" w14:textId="77777777" w:rsidTr="00FF630E">
        <w:trPr>
          <w:trHeight w:val="110"/>
          <w:jc w:val="center"/>
        </w:trPr>
        <w:tc>
          <w:tcPr>
            <w:tcW w:w="1179" w:type="dxa"/>
          </w:tcPr>
          <w:p w14:paraId="7342475E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0B8C5B4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5B855B3D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260A0CA0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A932B51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1509EB97" w14:textId="77777777" w:rsidR="00DD079B" w:rsidRDefault="00DD079B" w:rsidP="00DD079B">
      <w:pPr>
        <w:pStyle w:val="Default"/>
        <w:rPr>
          <w:sz w:val="20"/>
          <w:szCs w:val="20"/>
        </w:rPr>
      </w:pPr>
    </w:p>
    <w:p w14:paraId="389FB6DB" w14:textId="77777777" w:rsidR="00DD079B" w:rsidRDefault="00DD079B" w:rsidP="00DD079B">
      <w:pPr>
        <w:pStyle w:val="Default"/>
        <w:rPr>
          <w:sz w:val="20"/>
          <w:szCs w:val="20"/>
        </w:rPr>
      </w:pPr>
    </w:p>
    <w:p w14:paraId="6236AF78" w14:textId="39AB692C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Kommentar: __________________________________________________________________________ </w:t>
      </w:r>
    </w:p>
    <w:p w14:paraId="66F68C79" w14:textId="77777777" w:rsidR="00DD079B" w:rsidRDefault="00DD079B" w:rsidP="00DD079B">
      <w:pPr>
        <w:pStyle w:val="Default"/>
        <w:rPr>
          <w:b/>
          <w:bCs/>
          <w:sz w:val="23"/>
          <w:szCs w:val="23"/>
        </w:rPr>
      </w:pPr>
    </w:p>
    <w:p w14:paraId="1B77DDCB" w14:textId="2FD7A3F9" w:rsidR="00DD079B" w:rsidRDefault="00DD079B" w:rsidP="00DD07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Lednings</w:t>
      </w:r>
      <w:r w:rsidR="00F6234C">
        <w:rPr>
          <w:b/>
          <w:bCs/>
          <w:sz w:val="23"/>
          <w:szCs w:val="23"/>
        </w:rPr>
        <w:t>/styrg</w:t>
      </w:r>
      <w:r>
        <w:rPr>
          <w:b/>
          <w:bCs/>
          <w:sz w:val="23"/>
          <w:szCs w:val="23"/>
        </w:rPr>
        <w:t xml:space="preserve">ruppen </w:t>
      </w:r>
    </w:p>
    <w:p w14:paraId="6084746F" w14:textId="27EC0E8A" w:rsidR="00DD079B" w:rsidRDefault="00DD079B" w:rsidP="00DD07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F6234C">
        <w:rPr>
          <w:sz w:val="20"/>
          <w:szCs w:val="20"/>
        </w:rPr>
        <w:t>9</w:t>
      </w:r>
      <w:r>
        <w:rPr>
          <w:sz w:val="20"/>
          <w:szCs w:val="20"/>
        </w:rPr>
        <w:t>. Ledning</w:t>
      </w:r>
      <w:r w:rsidR="00F6234C">
        <w:rPr>
          <w:sz w:val="20"/>
          <w:szCs w:val="20"/>
        </w:rPr>
        <w:t>/styr</w:t>
      </w:r>
      <w:r>
        <w:rPr>
          <w:sz w:val="20"/>
          <w:szCs w:val="20"/>
        </w:rPr>
        <w:t xml:space="preserve">gruppen deltar aktivt i verksamhetsuppföljningen för hela familjecentralen. </w:t>
      </w:r>
    </w:p>
    <w:p w14:paraId="5473AF4C" w14:textId="77777777" w:rsidR="00DD079B" w:rsidRDefault="00DD079B" w:rsidP="00DD079B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</w:tblGrid>
      <w:tr w:rsidR="00DD079B" w14:paraId="2CBDBBC0" w14:textId="77777777" w:rsidTr="00FF630E">
        <w:trPr>
          <w:trHeight w:val="145"/>
          <w:jc w:val="center"/>
        </w:trPr>
        <w:tc>
          <w:tcPr>
            <w:tcW w:w="1179" w:type="dxa"/>
          </w:tcPr>
          <w:p w14:paraId="7518E2CE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179" w:type="dxa"/>
          </w:tcPr>
          <w:p w14:paraId="56C1DDC3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179" w:type="dxa"/>
          </w:tcPr>
          <w:p w14:paraId="66657574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79" w:type="dxa"/>
          </w:tcPr>
          <w:p w14:paraId="5D57C765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79" w:type="dxa"/>
          </w:tcPr>
          <w:p w14:paraId="0B8948E2" w14:textId="77777777" w:rsidR="00DD079B" w:rsidRDefault="00DD079B" w:rsidP="00FF6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DD079B" w14:paraId="7C602C2D" w14:textId="77777777" w:rsidTr="00FF630E">
        <w:trPr>
          <w:trHeight w:val="110"/>
          <w:jc w:val="center"/>
        </w:trPr>
        <w:tc>
          <w:tcPr>
            <w:tcW w:w="1179" w:type="dxa"/>
          </w:tcPr>
          <w:p w14:paraId="05D890B1" w14:textId="77777777" w:rsidR="00DD079B" w:rsidRDefault="00DD079B" w:rsidP="00FF630E">
            <w:pPr>
              <w:pStyle w:val="Default"/>
              <w:rPr>
                <w:rFonts w:ascii="MS Gothic" w:eastAsia="MS Gothic" w:cs="MS Gothic"/>
                <w:sz w:val="22"/>
                <w:szCs w:val="22"/>
              </w:rPr>
            </w:pPr>
            <w:r>
              <w:rPr>
                <w:rFonts w:ascii="MS Gothic" w:eastAsia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03384E8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337E915F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199BC23B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07770750" w14:textId="77777777" w:rsidR="00DD079B" w:rsidRDefault="00DD079B" w:rsidP="00FF630E">
            <w:pPr>
              <w:pStyle w:val="Default"/>
              <w:rPr>
                <w:rFonts w:ascii="MS Mincho" w:eastAsia="MS Mincho" w:cs="MS Mincho"/>
                <w:sz w:val="22"/>
                <w:szCs w:val="22"/>
              </w:rPr>
            </w:pPr>
            <w:r>
              <w:rPr>
                <w:rFonts w:ascii="MS Mincho" w:eastAsia="MS Mincho" w:cs="MS Mincho" w:hint="eastAsia"/>
                <w:sz w:val="22"/>
                <w:szCs w:val="22"/>
              </w:rPr>
              <w:t>☐</w:t>
            </w:r>
            <w:r>
              <w:rPr>
                <w:rFonts w:ascii="MS Mincho" w:eastAsia="MS Mincho" w:cs="MS Mincho"/>
                <w:sz w:val="22"/>
                <w:szCs w:val="22"/>
              </w:rPr>
              <w:t xml:space="preserve"> </w:t>
            </w:r>
          </w:p>
        </w:tc>
      </w:tr>
    </w:tbl>
    <w:p w14:paraId="108BA952" w14:textId="77777777" w:rsidR="00DD079B" w:rsidRDefault="00DD079B" w:rsidP="00DD079B">
      <w:pPr>
        <w:rPr>
          <w:sz w:val="20"/>
          <w:szCs w:val="20"/>
        </w:rPr>
      </w:pPr>
    </w:p>
    <w:p w14:paraId="58EB62B7" w14:textId="08482CF3" w:rsidR="00DD079B" w:rsidRDefault="00DD079B" w:rsidP="00DD079B">
      <w:pPr>
        <w:rPr>
          <w:sz w:val="20"/>
          <w:szCs w:val="20"/>
        </w:rPr>
      </w:pPr>
      <w:r w:rsidRPr="000466B3">
        <w:rPr>
          <w:rFonts w:ascii="Times New Roman" w:hAnsi="Times New Roman" w:cs="Times New Roman"/>
          <w:color w:val="000000"/>
          <w:sz w:val="20"/>
          <w:szCs w:val="20"/>
        </w:rPr>
        <w:t>Kommentar: __</w:t>
      </w:r>
      <w:r>
        <w:rPr>
          <w:sz w:val="20"/>
          <w:szCs w:val="20"/>
        </w:rPr>
        <w:t>________________________________________________________________________</w:t>
      </w:r>
    </w:p>
    <w:p w14:paraId="5936DB99" w14:textId="53F1145B" w:rsidR="00DD079B" w:rsidRDefault="00DD079B" w:rsidP="00DD079B">
      <w:pPr>
        <w:rPr>
          <w:sz w:val="20"/>
          <w:szCs w:val="20"/>
        </w:rPr>
      </w:pPr>
    </w:p>
    <w:p w14:paraId="78D2D6F2" w14:textId="77777777" w:rsidR="000D1944" w:rsidRDefault="000D1944" w:rsidP="000D1944"/>
    <w:p w14:paraId="4B8D0A82" w14:textId="77777777" w:rsidR="000D1944" w:rsidRDefault="000D1944" w:rsidP="000D1944"/>
    <w:p w14:paraId="7CD8FC28" w14:textId="77777777" w:rsidR="000D1944" w:rsidRDefault="000D1944" w:rsidP="000D1944"/>
    <w:p w14:paraId="2B4E900E" w14:textId="77777777" w:rsidR="000D1944" w:rsidRDefault="000D1944" w:rsidP="000D1944"/>
    <w:p w14:paraId="7FF936EF" w14:textId="77777777" w:rsidR="000D1944" w:rsidRDefault="000D1944" w:rsidP="000D1944"/>
    <w:p w14:paraId="16BD6477" w14:textId="77777777" w:rsidR="000D1944" w:rsidRDefault="000D1944" w:rsidP="000D1944"/>
    <w:p w14:paraId="7AC3E399" w14:textId="77777777" w:rsidR="000D1944" w:rsidRDefault="000D1944" w:rsidP="000D1944"/>
    <w:p w14:paraId="47FF5187" w14:textId="77777777" w:rsidR="000D1944" w:rsidRDefault="000D1944" w:rsidP="000D1944"/>
    <w:p w14:paraId="28E78614" w14:textId="77777777" w:rsidR="000D1944" w:rsidRDefault="000D1944" w:rsidP="000D1944"/>
    <w:p w14:paraId="550F8588" w14:textId="77777777" w:rsidR="000D1944" w:rsidRDefault="000D1944" w:rsidP="000D1944"/>
    <w:p w14:paraId="4F828B32" w14:textId="77777777" w:rsidR="000D1944" w:rsidRDefault="000D1944" w:rsidP="000D1944"/>
    <w:p w14:paraId="5E22E05E" w14:textId="77777777" w:rsidR="000D1944" w:rsidRDefault="000D1944" w:rsidP="000D1944"/>
    <w:p w14:paraId="7B0662DE" w14:textId="77777777" w:rsidR="000D1944" w:rsidRDefault="000D1944" w:rsidP="000D1944"/>
    <w:p w14:paraId="3F0BCDFE" w14:textId="77777777" w:rsidR="000D1944" w:rsidRDefault="000D1944" w:rsidP="000D1944"/>
    <w:p w14:paraId="42EA601E" w14:textId="77777777" w:rsidR="000D1944" w:rsidRDefault="000D1944" w:rsidP="000D1944"/>
    <w:p w14:paraId="34762662" w14:textId="77777777" w:rsidR="000D1944" w:rsidRDefault="000D1944" w:rsidP="000D1944"/>
    <w:p w14:paraId="33AB3C05" w14:textId="77777777" w:rsidR="000D1944" w:rsidRDefault="000D1944" w:rsidP="000D1944"/>
    <w:p w14:paraId="4B2A4B0E" w14:textId="77777777" w:rsidR="000D1944" w:rsidRDefault="000D1944" w:rsidP="000D1944"/>
    <w:p w14:paraId="308E3D9D" w14:textId="77777777" w:rsidR="000D1944" w:rsidRDefault="000D1944" w:rsidP="000D1944"/>
    <w:p w14:paraId="5BDE8E98" w14:textId="77777777" w:rsidR="000D1944" w:rsidRDefault="000D1944" w:rsidP="000D1944"/>
    <w:sectPr w:rsidR="000D1944" w:rsidSect="00764EC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68DEC" w14:textId="77777777" w:rsidR="008A49C8" w:rsidRDefault="008A49C8" w:rsidP="0035296B">
      <w:pPr>
        <w:spacing w:after="0"/>
      </w:pPr>
      <w:r>
        <w:separator/>
      </w:r>
    </w:p>
  </w:endnote>
  <w:endnote w:type="continuationSeparator" w:id="0">
    <w:p w14:paraId="6FD14DFC" w14:textId="77777777" w:rsidR="008A49C8" w:rsidRDefault="008A49C8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C2E5" w14:textId="0BEA642C" w:rsidR="00FF630E" w:rsidRPr="00C53E5F" w:rsidRDefault="006C2B38" w:rsidP="00BE5DA4">
    <w:pPr>
      <w:pStyle w:val="Sidfot"/>
      <w:rPr>
        <w:sz w:val="18"/>
      </w:rPr>
    </w:pPr>
    <w:r>
      <w:rPr>
        <w:b/>
      </w:rPr>
      <w:t>Skånes Kommuner</w:t>
    </w:r>
    <w:r w:rsidR="00FF630E">
      <w:rPr>
        <w:b/>
      </w:rPr>
      <w:t xml:space="preserve"> </w:t>
    </w:r>
    <w:r w:rsidR="00FF630E">
      <w:rPr>
        <w:b/>
      </w:rPr>
      <w:sym w:font="Symbol" w:char="F0BD"/>
    </w:r>
    <w:r w:rsidR="00FF630E">
      <w:rPr>
        <w:b/>
      </w:rPr>
      <w:t xml:space="preserve"> Region Skåne</w:t>
    </w:r>
    <w:r w:rsidR="00FF630E">
      <w:rPr>
        <w:b/>
      </w:rPr>
      <w:tab/>
    </w:r>
    <w:r w:rsidR="00FF630E">
      <w:rPr>
        <w:b/>
      </w:rPr>
      <w:tab/>
    </w:r>
    <w:r w:rsidR="00FF630E">
      <w:rPr>
        <w:b/>
      </w:rPr>
      <w:fldChar w:fldCharType="begin"/>
    </w:r>
    <w:r w:rsidR="00FF630E">
      <w:rPr>
        <w:b/>
      </w:rPr>
      <w:instrText xml:space="preserve"> PAGE  \* MERGEFORMAT </w:instrText>
    </w:r>
    <w:r w:rsidR="00FF630E">
      <w:rPr>
        <w:b/>
      </w:rPr>
      <w:fldChar w:fldCharType="separate"/>
    </w:r>
    <w:r w:rsidR="00FF630E">
      <w:rPr>
        <w:b/>
        <w:noProof/>
      </w:rPr>
      <w:t>2</w:t>
    </w:r>
    <w:r w:rsidR="00FF630E">
      <w:rPr>
        <w:b/>
      </w:rPr>
      <w:fldChar w:fldCharType="end"/>
    </w:r>
    <w:r w:rsidR="00FF630E">
      <w:rPr>
        <w:b/>
      </w:rPr>
      <w:t>(</w:t>
    </w:r>
    <w:r w:rsidR="00FF630E">
      <w:rPr>
        <w:b/>
      </w:rPr>
      <w:fldChar w:fldCharType="begin"/>
    </w:r>
    <w:r w:rsidR="00FF630E">
      <w:rPr>
        <w:b/>
      </w:rPr>
      <w:instrText xml:space="preserve"> NUMPAGES  \* MERGEFORMAT </w:instrText>
    </w:r>
    <w:r w:rsidR="00FF630E">
      <w:rPr>
        <w:b/>
      </w:rPr>
      <w:fldChar w:fldCharType="separate"/>
    </w:r>
    <w:r w:rsidR="00FF630E">
      <w:rPr>
        <w:b/>
        <w:noProof/>
      </w:rPr>
      <w:t>2</w:t>
    </w:r>
    <w:r w:rsidR="00FF630E">
      <w:rPr>
        <w:b/>
      </w:rPr>
      <w:fldChar w:fldCharType="end"/>
    </w:r>
    <w:r w:rsidR="00FF630E"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1373" w14:textId="77777777" w:rsidR="00FF630E" w:rsidRDefault="00FF630E" w:rsidP="00BE5DA4">
    <w:pPr>
      <w:pStyle w:val="Sidfot"/>
      <w:jc w:val="center"/>
      <w:rPr>
        <w:b/>
      </w:rPr>
    </w:pPr>
  </w:p>
  <w:p w14:paraId="14CE0430" w14:textId="77777777" w:rsidR="00FF630E" w:rsidRDefault="00FF630E" w:rsidP="00BE5DA4">
    <w:pPr>
      <w:pStyle w:val="Sidfot"/>
      <w:jc w:val="center"/>
      <w:rPr>
        <w:b/>
      </w:rPr>
    </w:pPr>
  </w:p>
  <w:p w14:paraId="3E835E02" w14:textId="5B537809" w:rsidR="00FF630E" w:rsidRPr="0035296B" w:rsidRDefault="0099109E" w:rsidP="000D1944">
    <w:pPr>
      <w:pStyle w:val="Sidfot"/>
      <w:spacing w:line="276" w:lineRule="auto"/>
      <w:jc w:val="center"/>
      <w:rPr>
        <w:b/>
      </w:rPr>
    </w:pPr>
    <w:r>
      <w:rPr>
        <w:b/>
      </w:rPr>
      <w:t>Skånes Kommuner</w:t>
    </w:r>
  </w:p>
  <w:p w14:paraId="50BA51E3" w14:textId="42B68F63" w:rsidR="00FF630E" w:rsidRPr="00C53E5F" w:rsidRDefault="00FF630E" w:rsidP="00BE5DA4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b/>
        <w:sz w:val="18"/>
      </w:rPr>
      <w:t>Besöksadress</w:t>
    </w:r>
    <w:r w:rsidRPr="00C53E5F">
      <w:rPr>
        <w:sz w:val="18"/>
      </w:rPr>
      <w:t xml:space="preserve">: </w:t>
    </w:r>
    <w:r w:rsidRPr="00C53E5F">
      <w:rPr>
        <w:rFonts w:cs="Segoe UI"/>
        <w:sz w:val="18"/>
      </w:rPr>
      <w:t>Gasverksgatan</w:t>
    </w:r>
    <w:r>
      <w:rPr>
        <w:sz w:val="18"/>
      </w:rPr>
      <w:t xml:space="preserve"> 3A,</w:t>
    </w:r>
    <w:r w:rsidRPr="00C53E5F">
      <w:rPr>
        <w:sz w:val="18"/>
      </w:rPr>
      <w:t xml:space="preserve"> </w:t>
    </w:r>
    <w:proofErr w:type="gramStart"/>
    <w:r w:rsidRPr="00C53E5F">
      <w:rPr>
        <w:sz w:val="18"/>
      </w:rPr>
      <w:t xml:space="preserve">Lund </w:t>
    </w:r>
    <w:r w:rsidR="006C2B38">
      <w:rPr>
        <w:rFonts w:cs="Segoe UI Light"/>
        <w:sz w:val="18"/>
      </w:rPr>
      <w:t xml:space="preserve"> </w:t>
    </w:r>
    <w:r>
      <w:rPr>
        <w:sz w:val="18"/>
      </w:rPr>
      <w:t>221</w:t>
    </w:r>
    <w:proofErr w:type="gramEnd"/>
    <w:r>
      <w:rPr>
        <w:sz w:val="18"/>
      </w:rPr>
      <w:t xml:space="preserve"> 00 Lund</w:t>
    </w:r>
    <w:r>
      <w:rPr>
        <w:sz w:val="18"/>
      </w:rPr>
      <w:br/>
    </w:r>
    <w:r w:rsidRPr="00C53E5F">
      <w:rPr>
        <w:b/>
        <w:sz w:val="18"/>
      </w:rPr>
      <w:t>Webbadress</w:t>
    </w:r>
    <w:r w:rsidRPr="00C53E5F">
      <w:rPr>
        <w:sz w:val="18"/>
      </w:rPr>
      <w:t xml:space="preserve">: </w:t>
    </w:r>
    <w:r w:rsidR="0099109E">
      <w:rPr>
        <w:sz w:val="18"/>
      </w:rPr>
      <w:t xml:space="preserve">skaneskommuner.se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Telefon</w:t>
    </w:r>
    <w:r w:rsidRPr="00C53E5F">
      <w:rPr>
        <w:sz w:val="18"/>
      </w:rPr>
      <w:t>: 072-885 4700</w:t>
    </w:r>
  </w:p>
  <w:p w14:paraId="16E43F2B" w14:textId="77777777" w:rsidR="00FF630E" w:rsidRDefault="00FF63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F42D" w14:textId="77777777" w:rsidR="008A49C8" w:rsidRDefault="008A49C8" w:rsidP="0035296B">
      <w:pPr>
        <w:spacing w:after="0"/>
      </w:pPr>
      <w:r>
        <w:separator/>
      </w:r>
    </w:p>
  </w:footnote>
  <w:footnote w:type="continuationSeparator" w:id="0">
    <w:p w14:paraId="7AF3B74F" w14:textId="77777777" w:rsidR="008A49C8" w:rsidRDefault="008A49C8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5C826" w14:textId="49ED77A4" w:rsidR="00FF630E" w:rsidRDefault="006C2B38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2735">
      <w:rPr>
        <w:rFonts w:ascii="ArialMT" w:hAnsi="ArialMT" w:cs="ArialMT"/>
        <w:noProof/>
        <w:color w:val="000000"/>
        <w:sz w:val="32"/>
        <w:szCs w:val="32"/>
      </w:rPr>
      <w:drawing>
        <wp:anchor distT="0" distB="0" distL="114300" distR="114300" simplePos="0" relativeHeight="251666432" behindDoc="1" locked="0" layoutInCell="1" allowOverlap="1" wp14:anchorId="2280DFC7" wp14:editId="7E0BE881">
          <wp:simplePos x="0" y="0"/>
          <wp:positionH relativeFrom="margin">
            <wp:posOffset>-280035</wp:posOffset>
          </wp:positionH>
          <wp:positionV relativeFrom="paragraph">
            <wp:posOffset>6985</wp:posOffset>
          </wp:positionV>
          <wp:extent cx="977900" cy="280670"/>
          <wp:effectExtent l="0" t="0" r="0" b="5080"/>
          <wp:wrapTight wrapText="bothSides">
            <wp:wrapPolygon edited="0">
              <wp:start x="14306" y="0"/>
              <wp:lineTo x="0" y="1466"/>
              <wp:lineTo x="0" y="20525"/>
              <wp:lineTo x="14727" y="20525"/>
              <wp:lineTo x="21039" y="20525"/>
              <wp:lineTo x="21039" y="0"/>
              <wp:lineTo x="14306" y="0"/>
            </wp:wrapPolygon>
          </wp:wrapTight>
          <wp:docPr id="4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824E9748-A45B-054E-8910-397762ECC6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824E9748-A45B-054E-8910-397762ECC6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30E"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4676E346" wp14:editId="4721F71D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30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C0A4" w14:textId="153F138C" w:rsidR="00FF630E" w:rsidRDefault="00A07830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A07830">
      <w:rPr>
        <w:rFonts w:ascii="ArialMT" w:eastAsia="Times New Roman" w:hAnsi="ArialMT" w:cs="ArialMT"/>
        <w:noProof/>
        <w:color w:val="000000"/>
        <w:sz w:val="32"/>
        <w:szCs w:val="32"/>
        <w:lang w:eastAsia="sv-SE"/>
      </w:rPr>
      <w:drawing>
        <wp:anchor distT="0" distB="0" distL="114300" distR="114300" simplePos="0" relativeHeight="251664384" behindDoc="1" locked="0" layoutInCell="1" allowOverlap="1" wp14:anchorId="39B83A47" wp14:editId="59FA45F2">
          <wp:simplePos x="0" y="0"/>
          <wp:positionH relativeFrom="column">
            <wp:posOffset>-476885</wp:posOffset>
          </wp:positionH>
          <wp:positionV relativeFrom="paragraph">
            <wp:posOffset>8255</wp:posOffset>
          </wp:positionV>
          <wp:extent cx="1964690" cy="565150"/>
          <wp:effectExtent l="0" t="0" r="0" b="6350"/>
          <wp:wrapTight wrapText="bothSides">
            <wp:wrapPolygon edited="0">
              <wp:start x="14870" y="0"/>
              <wp:lineTo x="4608" y="2184"/>
              <wp:lineTo x="4608" y="10921"/>
              <wp:lineTo x="0" y="12378"/>
              <wp:lineTo x="0" y="19658"/>
              <wp:lineTo x="15498" y="21115"/>
              <wp:lineTo x="20525" y="21115"/>
              <wp:lineTo x="20944" y="20387"/>
              <wp:lineTo x="20944" y="16018"/>
              <wp:lineTo x="20315" y="11649"/>
              <wp:lineTo x="21363" y="10193"/>
              <wp:lineTo x="21363" y="2184"/>
              <wp:lineTo x="20944" y="0"/>
              <wp:lineTo x="14870" y="0"/>
            </wp:wrapPolygon>
          </wp:wrapTight>
          <wp:docPr id="5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824E9748-A45B-054E-8910-397762ECC6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824E9748-A45B-054E-8910-397762ECC6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30E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C1004BF" wp14:editId="7B320419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84A91" w14:textId="66819BB3" w:rsidR="00FF630E" w:rsidRDefault="00FF630E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76F1613B" w14:textId="77777777" w:rsidR="00FF630E" w:rsidRDefault="00FF630E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252C1C5B" w14:textId="77777777" w:rsidR="00FF630E" w:rsidRDefault="00FF630E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284895B8" w14:textId="77777777" w:rsidR="00FF630E" w:rsidRDefault="00FF630E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6258E3"/>
    <w:multiLevelType w:val="hybridMultilevel"/>
    <w:tmpl w:val="051A2502"/>
    <w:lvl w:ilvl="0" w:tplc="BEF2DC18">
      <w:start w:val="1"/>
      <w:numFmt w:val="decimal"/>
      <w:lvlText w:val="%1"/>
      <w:lvlJc w:val="left"/>
      <w:pPr>
        <w:ind w:left="2610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5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61"/>
    <w:rsid w:val="00000DBC"/>
    <w:rsid w:val="000D1944"/>
    <w:rsid w:val="000E5C97"/>
    <w:rsid w:val="00127DDD"/>
    <w:rsid w:val="0014554C"/>
    <w:rsid w:val="001A6D06"/>
    <w:rsid w:val="00227D2A"/>
    <w:rsid w:val="002520C6"/>
    <w:rsid w:val="002D7A7B"/>
    <w:rsid w:val="00321137"/>
    <w:rsid w:val="0034506E"/>
    <w:rsid w:val="0035296B"/>
    <w:rsid w:val="0039449A"/>
    <w:rsid w:val="003F7C61"/>
    <w:rsid w:val="00433281"/>
    <w:rsid w:val="00442D05"/>
    <w:rsid w:val="004A4E0A"/>
    <w:rsid w:val="005739CA"/>
    <w:rsid w:val="005B3435"/>
    <w:rsid w:val="006B3C60"/>
    <w:rsid w:val="006C2B38"/>
    <w:rsid w:val="00764ECD"/>
    <w:rsid w:val="007F5574"/>
    <w:rsid w:val="008A49C8"/>
    <w:rsid w:val="00920A7B"/>
    <w:rsid w:val="00942710"/>
    <w:rsid w:val="00956259"/>
    <w:rsid w:val="0099109E"/>
    <w:rsid w:val="009D0A2F"/>
    <w:rsid w:val="009D669D"/>
    <w:rsid w:val="00A07830"/>
    <w:rsid w:val="00B07B5F"/>
    <w:rsid w:val="00B414F2"/>
    <w:rsid w:val="00B62B7C"/>
    <w:rsid w:val="00BE5DA4"/>
    <w:rsid w:val="00C53E5F"/>
    <w:rsid w:val="00C55315"/>
    <w:rsid w:val="00D9784C"/>
    <w:rsid w:val="00DD079B"/>
    <w:rsid w:val="00E00DCD"/>
    <w:rsid w:val="00E32457"/>
    <w:rsid w:val="00E714C2"/>
    <w:rsid w:val="00ED7534"/>
    <w:rsid w:val="00F6234C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CC4DA8"/>
  <w15:chartTrackingRefBased/>
  <w15:docId w15:val="{BB5BD968-8CE7-420B-A0BA-AAAB213D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customStyle="1" w:styleId="Default">
    <w:name w:val="Default"/>
    <w:rsid w:val="00DD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DD079B"/>
    <w:pPr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079B"/>
    <w:pPr>
      <w:spacing w:after="0"/>
      <w:contextualSpacing w:val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079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D079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D07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DD0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nna-maria.troedsson@skaneskommuner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tro\AppData\Local\Microsoft\Windows\INetCache\Content.Outlook\JUUF17EU\KFSK%20och%20R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KFSK och RS</Template>
  <TotalTime>3</TotalTime>
  <Pages>10</Pages>
  <Words>1678</Words>
  <Characters>8896</Characters>
  <Application>Microsoft Office Word</Application>
  <DocSecurity>0</DocSecurity>
  <Lines>74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Anna-Maria Troedsson</dc:creator>
  <cp:keywords>Mall</cp:keywords>
  <dc:description/>
  <cp:lastModifiedBy>Anna-Maria Troedsson</cp:lastModifiedBy>
  <cp:revision>6</cp:revision>
  <cp:lastPrinted>2019-11-11T14:42:00Z</cp:lastPrinted>
  <dcterms:created xsi:type="dcterms:W3CDTF">2020-09-16T14:28:00Z</dcterms:created>
  <dcterms:modified xsi:type="dcterms:W3CDTF">2021-02-02T11:52:00Z</dcterms:modified>
</cp:coreProperties>
</file>